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983" w:rsidRPr="00FE4EDC" w:rsidRDefault="00A71983" w:rsidP="00A71983">
      <w:pPr>
        <w:shd w:val="clear" w:color="auto" w:fill="FFFFFF"/>
        <w:jc w:val="center"/>
        <w:rPr>
          <w:rFonts w:ascii="PT Sans" w:hAnsi="PT Sans"/>
          <w:color w:val="4B4B4B"/>
          <w:sz w:val="23"/>
          <w:szCs w:val="23"/>
          <w:lang w:val="uk-UA" w:eastAsia="uk-UA"/>
        </w:rPr>
      </w:pPr>
      <w:r w:rsidRPr="00FE4EDC">
        <w:rPr>
          <w:rFonts w:ascii="PT Sans" w:hAnsi="PT Sans"/>
          <w:noProof/>
          <w:color w:val="4B4B4B"/>
          <w:sz w:val="18"/>
          <w:szCs w:val="18"/>
          <w:lang w:val="uk-UA" w:eastAsia="uk-UA"/>
        </w:rPr>
        <w:drawing>
          <wp:inline distT="0" distB="0" distL="0" distR="0" wp14:anchorId="42B3A392" wp14:editId="0096E811">
            <wp:extent cx="441789" cy="595901"/>
            <wp:effectExtent l="0" t="0" r="0" b="0"/>
            <wp:docPr id="1" name="Рисунок 1" descr="http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84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983" w:rsidRPr="00FE4EDC" w:rsidRDefault="00A71983" w:rsidP="00A71983">
      <w:pPr>
        <w:rPr>
          <w:sz w:val="24"/>
          <w:szCs w:val="24"/>
          <w:lang w:val="uk-UA" w:eastAsia="uk-UA"/>
        </w:rPr>
      </w:pPr>
    </w:p>
    <w:p w:rsidR="00A71983" w:rsidRDefault="00A71983" w:rsidP="00A71983">
      <w:pPr>
        <w:shd w:val="clear" w:color="auto" w:fill="FFFFFF"/>
        <w:jc w:val="center"/>
        <w:rPr>
          <w:rFonts w:ascii="PT Sans" w:hAnsi="PT Sans"/>
          <w:b/>
          <w:bCs/>
          <w:color w:val="000000"/>
          <w:sz w:val="28"/>
          <w:szCs w:val="28"/>
          <w:lang w:val="uk-UA" w:eastAsia="uk-UA"/>
        </w:rPr>
      </w:pPr>
      <w:r w:rsidRPr="00DD73A6">
        <w:rPr>
          <w:rFonts w:ascii="PT Sans" w:hAnsi="PT Sans"/>
          <w:b/>
          <w:bCs/>
          <w:color w:val="000000"/>
          <w:sz w:val="28"/>
          <w:szCs w:val="28"/>
          <w:lang w:val="uk-UA" w:eastAsia="uk-UA"/>
        </w:rPr>
        <w:t>ГЛУХІВСЬКА МІСЬКА РАДА СУМСЬКОЇ ОБЛАСТІ</w:t>
      </w:r>
    </w:p>
    <w:p w:rsidR="00A71983" w:rsidRPr="00DD73A6" w:rsidRDefault="00A71983" w:rsidP="00A71983">
      <w:pPr>
        <w:shd w:val="clear" w:color="auto" w:fill="FFFFFF"/>
        <w:jc w:val="center"/>
        <w:rPr>
          <w:rFonts w:ascii="PT Sans" w:hAnsi="PT Sans"/>
          <w:b/>
          <w:bCs/>
          <w:color w:val="000000"/>
          <w:sz w:val="16"/>
          <w:szCs w:val="16"/>
          <w:lang w:val="uk-UA" w:eastAsia="uk-UA"/>
        </w:rPr>
      </w:pPr>
    </w:p>
    <w:p w:rsidR="00A71983" w:rsidRDefault="00A71983" w:rsidP="00A71983">
      <w:pPr>
        <w:shd w:val="clear" w:color="auto" w:fill="FFFFFF"/>
        <w:jc w:val="center"/>
        <w:rPr>
          <w:rFonts w:ascii="PT Sans" w:hAnsi="PT Sans"/>
          <w:b/>
          <w:bCs/>
          <w:color w:val="000000"/>
          <w:sz w:val="32"/>
          <w:szCs w:val="32"/>
          <w:lang w:val="uk-UA" w:eastAsia="uk-UA"/>
        </w:rPr>
      </w:pPr>
      <w:r w:rsidRPr="00DD73A6">
        <w:rPr>
          <w:rFonts w:ascii="PT Sans" w:hAnsi="PT Sans"/>
          <w:b/>
          <w:bCs/>
          <w:color w:val="000000"/>
          <w:sz w:val="32"/>
          <w:szCs w:val="32"/>
          <w:lang w:val="uk-UA" w:eastAsia="uk-UA"/>
        </w:rPr>
        <w:t xml:space="preserve">Р О З П О Р Я Д Ж Е Н </w:t>
      </w:r>
      <w:proofErr w:type="spellStart"/>
      <w:r w:rsidRPr="00DD73A6">
        <w:rPr>
          <w:rFonts w:ascii="PT Sans" w:hAnsi="PT Sans"/>
          <w:b/>
          <w:bCs/>
          <w:color w:val="000000"/>
          <w:sz w:val="32"/>
          <w:szCs w:val="32"/>
          <w:lang w:val="uk-UA" w:eastAsia="uk-UA"/>
        </w:rPr>
        <w:t>Н</w:t>
      </w:r>
      <w:proofErr w:type="spellEnd"/>
      <w:r w:rsidRPr="00DD73A6">
        <w:rPr>
          <w:rFonts w:ascii="PT Sans" w:hAnsi="PT Sans"/>
          <w:b/>
          <w:bCs/>
          <w:color w:val="000000"/>
          <w:sz w:val="32"/>
          <w:szCs w:val="32"/>
          <w:lang w:val="uk-UA" w:eastAsia="uk-UA"/>
        </w:rPr>
        <w:t xml:space="preserve"> Я</w:t>
      </w:r>
    </w:p>
    <w:p w:rsidR="00A71983" w:rsidRPr="00DD73A6" w:rsidRDefault="00A71983" w:rsidP="00A71983">
      <w:pPr>
        <w:shd w:val="clear" w:color="auto" w:fill="FFFFFF"/>
        <w:jc w:val="center"/>
        <w:rPr>
          <w:rFonts w:ascii="PT Sans" w:hAnsi="PT Sans"/>
          <w:b/>
          <w:bCs/>
          <w:color w:val="000000"/>
          <w:sz w:val="16"/>
          <w:szCs w:val="16"/>
          <w:lang w:val="uk-UA" w:eastAsia="uk-UA"/>
        </w:rPr>
      </w:pPr>
    </w:p>
    <w:p w:rsidR="00A71983" w:rsidRPr="00DD73A6" w:rsidRDefault="00A71983" w:rsidP="00A71983">
      <w:pPr>
        <w:shd w:val="clear" w:color="auto" w:fill="FFFFFF"/>
        <w:jc w:val="center"/>
        <w:rPr>
          <w:rFonts w:ascii="PT Sans" w:hAnsi="PT Sans"/>
          <w:b/>
          <w:bCs/>
          <w:color w:val="000000"/>
          <w:sz w:val="28"/>
          <w:szCs w:val="28"/>
          <w:lang w:val="uk-UA" w:eastAsia="uk-UA"/>
        </w:rPr>
      </w:pPr>
      <w:r w:rsidRPr="00DD73A6">
        <w:rPr>
          <w:rFonts w:ascii="PT Sans" w:hAnsi="PT Sans"/>
          <w:b/>
          <w:bCs/>
          <w:color w:val="000000"/>
          <w:sz w:val="28"/>
          <w:szCs w:val="28"/>
          <w:lang w:val="uk-UA" w:eastAsia="uk-UA"/>
        </w:rPr>
        <w:t>М І С Ь К О Г О     Г О Л О В И</w:t>
      </w:r>
    </w:p>
    <w:p w:rsidR="00A71983" w:rsidRPr="00DD73A6" w:rsidRDefault="00A71983" w:rsidP="00A71983">
      <w:pPr>
        <w:shd w:val="clear" w:color="auto" w:fill="FFFFFF"/>
        <w:jc w:val="center"/>
        <w:rPr>
          <w:rFonts w:ascii="PT Sans" w:hAnsi="PT Sans"/>
          <w:b/>
          <w:bCs/>
          <w:color w:val="000000"/>
          <w:sz w:val="28"/>
          <w:szCs w:val="28"/>
          <w:lang w:val="uk-UA" w:eastAsia="uk-UA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5"/>
        <w:gridCol w:w="3196"/>
        <w:gridCol w:w="3429"/>
      </w:tblGrid>
      <w:tr w:rsidR="00A71983" w:rsidRPr="003A5382" w:rsidTr="00AD42EC">
        <w:tc>
          <w:tcPr>
            <w:tcW w:w="5550" w:type="dxa"/>
            <w:shd w:val="clear" w:color="auto" w:fill="auto"/>
            <w:vAlign w:val="center"/>
            <w:hideMark/>
          </w:tcPr>
          <w:p w:rsidR="00A71983" w:rsidRPr="00DD73A6" w:rsidRDefault="00A71983" w:rsidP="00AD42EC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Pr="00A9357E">
              <w:rPr>
                <w:sz w:val="28"/>
                <w:szCs w:val="28"/>
                <w:u w:val="single"/>
                <w:lang w:val="uk-UA" w:eastAsia="uk-UA"/>
              </w:rPr>
              <w:t>_____</w:t>
            </w:r>
            <w:r w:rsidR="00A9357E">
              <w:rPr>
                <w:sz w:val="28"/>
                <w:szCs w:val="28"/>
                <w:lang w:val="en-US" w:eastAsia="uk-UA"/>
              </w:rPr>
              <w:t xml:space="preserve"> </w:t>
            </w:r>
            <w:r>
              <w:rPr>
                <w:sz w:val="28"/>
                <w:szCs w:val="28"/>
                <w:lang w:val="uk-UA" w:eastAsia="uk-UA"/>
              </w:rPr>
              <w:t xml:space="preserve">2018р.     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A71983" w:rsidRPr="00DD73A6" w:rsidRDefault="00A71983" w:rsidP="00AD42EC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       </w:t>
            </w:r>
            <w:r w:rsidR="00A9357E">
              <w:rPr>
                <w:sz w:val="28"/>
                <w:szCs w:val="28"/>
                <w:lang w:val="en-US" w:eastAsia="uk-UA"/>
              </w:rPr>
              <w:t xml:space="preserve">   </w:t>
            </w:r>
            <w:r w:rsidRPr="00DD73A6">
              <w:rPr>
                <w:sz w:val="28"/>
                <w:szCs w:val="28"/>
                <w:lang w:val="uk-UA" w:eastAsia="uk-UA"/>
              </w:rPr>
              <w:t>м.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Pr="00DD73A6">
              <w:rPr>
                <w:sz w:val="28"/>
                <w:szCs w:val="28"/>
                <w:lang w:val="uk-UA" w:eastAsia="uk-UA"/>
              </w:rPr>
              <w:t>Глухів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A71983" w:rsidRPr="00A9357E" w:rsidRDefault="00A9357E" w:rsidP="00AD42EC">
            <w:pPr>
              <w:rPr>
                <w:sz w:val="28"/>
                <w:szCs w:val="28"/>
                <w:lang w:val="en-US" w:eastAsia="uk-UA"/>
              </w:rPr>
            </w:pPr>
            <w:r>
              <w:rPr>
                <w:sz w:val="28"/>
                <w:szCs w:val="28"/>
                <w:lang w:val="en-US" w:eastAsia="uk-UA"/>
              </w:rPr>
              <w:t xml:space="preserve">   </w:t>
            </w:r>
            <w:r w:rsidR="00A71983">
              <w:rPr>
                <w:sz w:val="28"/>
                <w:szCs w:val="28"/>
                <w:lang w:val="uk-UA" w:eastAsia="uk-UA"/>
              </w:rPr>
              <w:t>№</w:t>
            </w:r>
            <w:r w:rsidRPr="00A9357E">
              <w:rPr>
                <w:sz w:val="28"/>
                <w:szCs w:val="28"/>
                <w:u w:val="single"/>
              </w:rPr>
              <w:t xml:space="preserve"> _________</w:t>
            </w:r>
          </w:p>
        </w:tc>
      </w:tr>
    </w:tbl>
    <w:p w:rsidR="00A71983" w:rsidRDefault="00A71983" w:rsidP="00A71983">
      <w:pPr>
        <w:keepNext/>
        <w:jc w:val="center"/>
        <w:outlineLvl w:val="0"/>
        <w:rPr>
          <w:b/>
          <w:color w:val="000000"/>
          <w:sz w:val="28"/>
          <w:szCs w:val="28"/>
          <w:lang w:val="uk-UA"/>
        </w:rPr>
      </w:pPr>
    </w:p>
    <w:p w:rsidR="00A71983" w:rsidRPr="00DD73A6" w:rsidRDefault="00A71983" w:rsidP="00A71983">
      <w:pPr>
        <w:keepNext/>
        <w:jc w:val="center"/>
        <w:outlineLvl w:val="0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</w:p>
    <w:p w:rsidR="00A71983" w:rsidRDefault="00A71983" w:rsidP="00A71983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розробку </w:t>
      </w:r>
      <w:r w:rsidRPr="00E804C9">
        <w:rPr>
          <w:b/>
          <w:sz w:val="28"/>
          <w:szCs w:val="28"/>
          <w:lang w:val="uk-UA"/>
        </w:rPr>
        <w:t>проект</w:t>
      </w:r>
      <w:r>
        <w:rPr>
          <w:b/>
          <w:sz w:val="28"/>
          <w:szCs w:val="28"/>
          <w:lang w:val="uk-UA"/>
        </w:rPr>
        <w:t>у</w:t>
      </w:r>
      <w:r w:rsidRPr="00E804C9">
        <w:rPr>
          <w:b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міської цільової </w:t>
      </w:r>
      <w:r w:rsidRPr="00E804C9">
        <w:rPr>
          <w:b/>
          <w:bCs/>
          <w:sz w:val="28"/>
          <w:szCs w:val="28"/>
          <w:lang w:val="uk-UA"/>
        </w:rPr>
        <w:t>Програми</w:t>
      </w:r>
      <w:r>
        <w:rPr>
          <w:b/>
          <w:bCs/>
          <w:sz w:val="28"/>
          <w:szCs w:val="28"/>
          <w:lang w:val="uk-UA"/>
        </w:rPr>
        <w:t xml:space="preserve"> </w:t>
      </w:r>
      <w:r w:rsidRPr="00E804C9">
        <w:rPr>
          <w:b/>
          <w:sz w:val="28"/>
          <w:szCs w:val="28"/>
          <w:lang w:val="uk-UA"/>
        </w:rPr>
        <w:t>забезпечення громадян, які страждають на рідкісні (</w:t>
      </w:r>
      <w:proofErr w:type="spellStart"/>
      <w:r w:rsidRPr="00E804C9">
        <w:rPr>
          <w:b/>
          <w:sz w:val="28"/>
          <w:szCs w:val="28"/>
          <w:lang w:val="uk-UA"/>
        </w:rPr>
        <w:t>орфанні</w:t>
      </w:r>
      <w:proofErr w:type="spellEnd"/>
      <w:r w:rsidRPr="00E804C9">
        <w:rPr>
          <w:b/>
          <w:sz w:val="28"/>
          <w:szCs w:val="28"/>
          <w:lang w:val="uk-UA"/>
        </w:rPr>
        <w:t>)</w:t>
      </w:r>
      <w:r w:rsidRPr="00E804C9">
        <w:rPr>
          <w:b/>
          <w:bCs/>
          <w:sz w:val="28"/>
          <w:szCs w:val="28"/>
          <w:lang w:val="uk-UA"/>
        </w:rPr>
        <w:t xml:space="preserve"> </w:t>
      </w:r>
      <w:r w:rsidRPr="00E804C9">
        <w:rPr>
          <w:b/>
          <w:sz w:val="28"/>
          <w:szCs w:val="28"/>
          <w:lang w:val="uk-UA"/>
        </w:rPr>
        <w:t>захворювання, лікар</w:t>
      </w:r>
      <w:r>
        <w:rPr>
          <w:b/>
          <w:sz w:val="28"/>
          <w:szCs w:val="28"/>
          <w:lang w:val="uk-UA"/>
        </w:rPr>
        <w:t xml:space="preserve">ськими засобами та відповідними </w:t>
      </w:r>
      <w:r w:rsidRPr="00E804C9">
        <w:rPr>
          <w:b/>
          <w:sz w:val="28"/>
          <w:szCs w:val="28"/>
          <w:lang w:val="uk-UA"/>
        </w:rPr>
        <w:t>харчовими</w:t>
      </w:r>
      <w:r>
        <w:rPr>
          <w:b/>
          <w:bCs/>
          <w:sz w:val="28"/>
          <w:szCs w:val="28"/>
          <w:lang w:val="uk-UA"/>
        </w:rPr>
        <w:t xml:space="preserve"> </w:t>
      </w:r>
      <w:r w:rsidRPr="00E804C9">
        <w:rPr>
          <w:b/>
          <w:sz w:val="28"/>
          <w:szCs w:val="28"/>
          <w:lang w:val="uk-UA"/>
        </w:rPr>
        <w:t xml:space="preserve">продуктами для спеціального </w:t>
      </w:r>
      <w:r>
        <w:rPr>
          <w:b/>
          <w:sz w:val="28"/>
          <w:szCs w:val="28"/>
          <w:lang w:val="uk-UA"/>
        </w:rPr>
        <w:t xml:space="preserve">дієтичного </w:t>
      </w:r>
      <w:r w:rsidRPr="00E804C9">
        <w:rPr>
          <w:b/>
          <w:sz w:val="28"/>
          <w:szCs w:val="28"/>
          <w:lang w:val="uk-UA"/>
        </w:rPr>
        <w:t>споживання на 2018-2020 роки</w:t>
      </w:r>
    </w:p>
    <w:p w:rsidR="00A71983" w:rsidRPr="00E804C9" w:rsidRDefault="00A71983" w:rsidP="00A71983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  <w:sz w:val="28"/>
          <w:szCs w:val="28"/>
          <w:lang w:val="uk-UA"/>
        </w:rPr>
      </w:pPr>
    </w:p>
    <w:p w:rsidR="00A71983" w:rsidRPr="00C2479A" w:rsidRDefault="00A71983" w:rsidP="00A71983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outlineLvl w:val="0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подання </w:t>
      </w:r>
      <w:r w:rsidRPr="00DD73A6">
        <w:rPr>
          <w:bCs/>
          <w:sz w:val="28"/>
          <w:szCs w:val="28"/>
          <w:lang w:val="uk-UA"/>
        </w:rPr>
        <w:t xml:space="preserve">заступника міського голови з питань діяльності </w:t>
      </w:r>
      <w:r>
        <w:rPr>
          <w:bCs/>
          <w:sz w:val="28"/>
          <w:szCs w:val="28"/>
          <w:lang w:val="uk-UA"/>
        </w:rPr>
        <w:t>виконавчих органів міської ради Васильєвої</w:t>
      </w:r>
      <w:r w:rsidRPr="00DD73A6">
        <w:rPr>
          <w:bCs/>
          <w:sz w:val="28"/>
          <w:szCs w:val="28"/>
          <w:lang w:val="uk-UA"/>
        </w:rPr>
        <w:t xml:space="preserve"> М.І.</w:t>
      </w:r>
      <w:r>
        <w:rPr>
          <w:sz w:val="28"/>
          <w:szCs w:val="28"/>
          <w:lang w:val="uk-UA"/>
        </w:rPr>
        <w:t xml:space="preserve"> щодо необхідності розроблення проекту міської цільової Програми </w:t>
      </w:r>
      <w:r w:rsidRPr="00C2479A">
        <w:rPr>
          <w:sz w:val="28"/>
          <w:szCs w:val="28"/>
          <w:lang w:val="uk-UA"/>
        </w:rPr>
        <w:t>забезпечення громадян, які страждають на рідкісні (</w:t>
      </w:r>
      <w:proofErr w:type="spellStart"/>
      <w:r w:rsidRPr="00C2479A">
        <w:rPr>
          <w:sz w:val="28"/>
          <w:szCs w:val="28"/>
          <w:lang w:val="uk-UA"/>
        </w:rPr>
        <w:t>орфанні</w:t>
      </w:r>
      <w:proofErr w:type="spellEnd"/>
      <w:r w:rsidRPr="00C2479A">
        <w:rPr>
          <w:sz w:val="28"/>
          <w:szCs w:val="28"/>
          <w:lang w:val="uk-UA"/>
        </w:rPr>
        <w:t>)</w:t>
      </w:r>
      <w:r w:rsidRPr="00C2479A">
        <w:rPr>
          <w:bCs/>
          <w:sz w:val="28"/>
          <w:szCs w:val="28"/>
          <w:lang w:val="uk-UA"/>
        </w:rPr>
        <w:t xml:space="preserve"> </w:t>
      </w:r>
      <w:r w:rsidRPr="00C2479A">
        <w:rPr>
          <w:sz w:val="28"/>
          <w:szCs w:val="28"/>
          <w:lang w:val="uk-UA"/>
        </w:rPr>
        <w:t>захворювання, лікарськими засобами та відповідними харчовими</w:t>
      </w:r>
      <w:r w:rsidRPr="00C2479A">
        <w:rPr>
          <w:bCs/>
          <w:sz w:val="28"/>
          <w:szCs w:val="28"/>
          <w:lang w:val="uk-UA"/>
        </w:rPr>
        <w:t xml:space="preserve"> </w:t>
      </w:r>
      <w:r w:rsidRPr="00C2479A">
        <w:rPr>
          <w:sz w:val="28"/>
          <w:szCs w:val="28"/>
          <w:lang w:val="uk-UA"/>
        </w:rPr>
        <w:t>продуктами для спеціального дієтичного споживання на 2018-2020 роки</w:t>
      </w:r>
      <w:r>
        <w:rPr>
          <w:bCs/>
          <w:sz w:val="28"/>
          <w:szCs w:val="28"/>
          <w:lang w:val="uk-UA"/>
        </w:rPr>
        <w:t xml:space="preserve">, </w:t>
      </w:r>
      <w:r w:rsidR="00B06BAB">
        <w:rPr>
          <w:bCs/>
          <w:sz w:val="28"/>
          <w:szCs w:val="28"/>
          <w:lang w:val="uk-UA"/>
        </w:rPr>
        <w:t xml:space="preserve">на виконання </w:t>
      </w:r>
      <w:r w:rsidR="00B06BAB">
        <w:rPr>
          <w:sz w:val="28"/>
          <w:szCs w:val="28"/>
          <w:lang w:val="uk-UA"/>
        </w:rPr>
        <w:t xml:space="preserve">розпорядження голови Сумської обласної державної адміністрації від 03.07.2018 № 413-ОД «Про удосконалення медичної допомоги хворим з </w:t>
      </w:r>
      <w:proofErr w:type="spellStart"/>
      <w:r w:rsidR="00B06BAB">
        <w:rPr>
          <w:sz w:val="28"/>
          <w:szCs w:val="28"/>
          <w:lang w:val="uk-UA"/>
        </w:rPr>
        <w:t>орфанними</w:t>
      </w:r>
      <w:proofErr w:type="spellEnd"/>
      <w:r w:rsidR="00B06BAB">
        <w:rPr>
          <w:sz w:val="28"/>
          <w:szCs w:val="28"/>
          <w:lang w:val="uk-UA"/>
        </w:rPr>
        <w:t xml:space="preserve"> захворюваннями»</w:t>
      </w:r>
      <w:r w:rsidR="009376A7">
        <w:rPr>
          <w:sz w:val="28"/>
          <w:szCs w:val="28"/>
          <w:lang w:val="uk-UA"/>
        </w:rPr>
        <w:t>,</w:t>
      </w:r>
      <w:r w:rsidR="00B06B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пунктом 20 частини четвертої статті 42 та частиною восьмою статтею 59 Закону України «Про місцеве самоврядування в Україні»:</w:t>
      </w:r>
    </w:p>
    <w:p w:rsidR="00A71983" w:rsidRPr="00E804C9" w:rsidRDefault="00A71983" w:rsidP="00A71983">
      <w:pPr>
        <w:ind w:firstLine="709"/>
        <w:jc w:val="both"/>
        <w:rPr>
          <w:sz w:val="28"/>
          <w:szCs w:val="28"/>
          <w:lang w:val="uk-UA"/>
        </w:rPr>
      </w:pPr>
      <w:r w:rsidRPr="00E804C9">
        <w:rPr>
          <w:sz w:val="28"/>
          <w:szCs w:val="28"/>
          <w:lang w:val="uk-UA"/>
        </w:rPr>
        <w:t xml:space="preserve">   </w:t>
      </w:r>
    </w:p>
    <w:p w:rsidR="00A71983" w:rsidRPr="00A9357E" w:rsidRDefault="00A71983" w:rsidP="00A9357E">
      <w:pPr>
        <w:overflowPunct w:val="0"/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textAlignment w:val="baseline"/>
        <w:outlineLvl w:val="0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C31F56">
        <w:rPr>
          <w:sz w:val="28"/>
          <w:szCs w:val="28"/>
          <w:lang w:val="uk-UA"/>
        </w:rPr>
        <w:t>.</w:t>
      </w:r>
      <w:r w:rsidR="00A9357E" w:rsidRPr="00A9357E">
        <w:rPr>
          <w:bCs/>
          <w:sz w:val="28"/>
          <w:szCs w:val="28"/>
          <w:lang w:val="uk-UA"/>
        </w:rPr>
        <w:t xml:space="preserve"> </w:t>
      </w:r>
      <w:r w:rsidR="00A9357E">
        <w:rPr>
          <w:bCs/>
          <w:sz w:val="28"/>
          <w:szCs w:val="28"/>
          <w:lang w:val="uk-UA"/>
        </w:rPr>
        <w:t>Заступнику</w:t>
      </w:r>
      <w:r w:rsidR="00A9357E" w:rsidRPr="00E804C9">
        <w:rPr>
          <w:bCs/>
          <w:sz w:val="28"/>
          <w:szCs w:val="28"/>
          <w:lang w:val="uk-UA"/>
        </w:rPr>
        <w:t xml:space="preserve"> міського голови з питань діяльності виконавчи</w:t>
      </w:r>
      <w:r w:rsidR="00A9357E">
        <w:rPr>
          <w:bCs/>
          <w:sz w:val="28"/>
          <w:szCs w:val="28"/>
          <w:lang w:val="uk-UA"/>
        </w:rPr>
        <w:t>х органів міської ради Васильєвій</w:t>
      </w:r>
      <w:r w:rsidR="00A9357E" w:rsidRPr="00E804C9">
        <w:rPr>
          <w:bCs/>
          <w:sz w:val="28"/>
          <w:szCs w:val="28"/>
          <w:lang w:val="uk-UA"/>
        </w:rPr>
        <w:t xml:space="preserve"> М.І.</w:t>
      </w:r>
      <w:r w:rsidR="00A9357E">
        <w:rPr>
          <w:bCs/>
          <w:sz w:val="28"/>
          <w:szCs w:val="28"/>
          <w:lang w:val="uk-UA"/>
        </w:rPr>
        <w:t xml:space="preserve"> спільно з головним лікарем КНП «ЦПМСД» Глухівської міської ради </w:t>
      </w:r>
      <w:proofErr w:type="spellStart"/>
      <w:r w:rsidR="00A9357E">
        <w:rPr>
          <w:bCs/>
          <w:sz w:val="28"/>
          <w:szCs w:val="28"/>
          <w:lang w:val="uk-UA"/>
        </w:rPr>
        <w:t>Федоряко</w:t>
      </w:r>
      <w:proofErr w:type="spellEnd"/>
      <w:r w:rsidR="00A9357E">
        <w:rPr>
          <w:bCs/>
          <w:sz w:val="28"/>
          <w:szCs w:val="28"/>
          <w:lang w:val="uk-UA"/>
        </w:rPr>
        <w:t xml:space="preserve"> Л.В.</w:t>
      </w:r>
      <w:r w:rsidRPr="00C31F56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Pr="00C31F56">
        <w:rPr>
          <w:sz w:val="28"/>
          <w:szCs w:val="28"/>
          <w:lang w:val="uk-UA"/>
        </w:rPr>
        <w:t>розробити проект міської цільової Програми забезп</w:t>
      </w:r>
      <w:r w:rsidR="00A9357E">
        <w:rPr>
          <w:sz w:val="28"/>
          <w:szCs w:val="28"/>
          <w:lang w:val="uk-UA"/>
        </w:rPr>
        <w:t xml:space="preserve">ечення громадян, які страждають на рідкісні </w:t>
      </w:r>
      <w:r w:rsidRPr="00C31F56">
        <w:rPr>
          <w:sz w:val="28"/>
          <w:szCs w:val="28"/>
          <w:lang w:val="uk-UA"/>
        </w:rPr>
        <w:t>(</w:t>
      </w:r>
      <w:proofErr w:type="spellStart"/>
      <w:r w:rsidRPr="00C31F56">
        <w:rPr>
          <w:sz w:val="28"/>
          <w:szCs w:val="28"/>
          <w:lang w:val="uk-UA"/>
        </w:rPr>
        <w:t>орфанні</w:t>
      </w:r>
      <w:proofErr w:type="spellEnd"/>
      <w:r w:rsidRPr="00C31F56">
        <w:rPr>
          <w:sz w:val="28"/>
          <w:szCs w:val="28"/>
          <w:lang w:val="uk-UA"/>
        </w:rPr>
        <w:t>) захворювання, лікарськими засобами та відповідними харчовими продуктами для спеціального дієтичного споживання на 2018-2020 роки та подати на розгляд виконавчого комітету міської ради.</w:t>
      </w:r>
    </w:p>
    <w:p w:rsidR="00A71983" w:rsidRPr="00B45CF2" w:rsidRDefault="00A71983" w:rsidP="00A71983">
      <w:pPr>
        <w:overflowPunct w:val="0"/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textAlignment w:val="baseline"/>
        <w:outlineLvl w:val="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 </w:t>
      </w:r>
      <w:r w:rsidR="00B06BAB">
        <w:rPr>
          <w:bCs/>
          <w:sz w:val="28"/>
          <w:szCs w:val="28"/>
          <w:lang w:val="uk-UA"/>
        </w:rPr>
        <w:t>Організацію виконання цього розпорядження</w:t>
      </w:r>
      <w:r w:rsidRPr="00E804C9">
        <w:rPr>
          <w:bCs/>
          <w:sz w:val="28"/>
          <w:szCs w:val="28"/>
          <w:lang w:val="uk-UA"/>
        </w:rPr>
        <w:t xml:space="preserve"> покласти на заступника міського голови з питань діяльності виконавчих органів міської ради </w:t>
      </w:r>
      <w:r w:rsidR="00A9357E">
        <w:rPr>
          <w:bCs/>
          <w:sz w:val="28"/>
          <w:szCs w:val="28"/>
          <w:lang w:val="uk-UA"/>
        </w:rPr>
        <w:t xml:space="preserve">    </w:t>
      </w:r>
      <w:r w:rsidRPr="00E804C9">
        <w:rPr>
          <w:bCs/>
          <w:sz w:val="28"/>
          <w:szCs w:val="28"/>
          <w:lang w:val="uk-UA"/>
        </w:rPr>
        <w:t>Васильєву М.І.</w:t>
      </w:r>
    </w:p>
    <w:p w:rsidR="00A71983" w:rsidRPr="00DD73A6" w:rsidRDefault="00A71983" w:rsidP="00A71983">
      <w:pPr>
        <w:ind w:left="-142"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A71983" w:rsidRPr="00DD73A6" w:rsidRDefault="00A71983" w:rsidP="00A71983">
      <w:pPr>
        <w:ind w:left="-142"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A71983" w:rsidRPr="00C31F56" w:rsidRDefault="00A9357E" w:rsidP="00A71983">
      <w:pPr>
        <w:ind w:left="-142"/>
        <w:jc w:val="both"/>
        <w:rPr>
          <w:rFonts w:eastAsia="Calibri"/>
          <w:b/>
          <w:sz w:val="28"/>
          <w:szCs w:val="28"/>
          <w:lang w:val="uk-UA" w:eastAsia="en-US"/>
        </w:rPr>
      </w:pPr>
      <w:proofErr w:type="spellStart"/>
      <w:r>
        <w:rPr>
          <w:rFonts w:eastAsia="Calibri"/>
          <w:b/>
          <w:sz w:val="28"/>
          <w:szCs w:val="28"/>
          <w:lang w:val="uk-UA" w:eastAsia="en-US"/>
        </w:rPr>
        <w:t>В.о</w:t>
      </w:r>
      <w:proofErr w:type="spellEnd"/>
      <w:r>
        <w:rPr>
          <w:rFonts w:eastAsia="Calibri"/>
          <w:b/>
          <w:sz w:val="28"/>
          <w:szCs w:val="28"/>
          <w:lang w:val="uk-UA" w:eastAsia="en-US"/>
        </w:rPr>
        <w:t>. м</w:t>
      </w:r>
      <w:r w:rsidR="00A71983" w:rsidRPr="00DD73A6">
        <w:rPr>
          <w:rFonts w:eastAsia="Calibri"/>
          <w:b/>
          <w:sz w:val="28"/>
          <w:szCs w:val="28"/>
          <w:lang w:val="uk-UA" w:eastAsia="en-US"/>
        </w:rPr>
        <w:t>іськ</w:t>
      </w:r>
      <w:r>
        <w:rPr>
          <w:rFonts w:eastAsia="Calibri"/>
          <w:b/>
          <w:sz w:val="28"/>
          <w:szCs w:val="28"/>
          <w:lang w:val="uk-UA" w:eastAsia="en-US"/>
        </w:rPr>
        <w:t>ого</w:t>
      </w:r>
      <w:r w:rsidR="00A71983" w:rsidRPr="00DD73A6">
        <w:rPr>
          <w:rFonts w:eastAsia="Calibri"/>
          <w:b/>
          <w:sz w:val="28"/>
          <w:szCs w:val="28"/>
          <w:lang w:val="uk-UA" w:eastAsia="en-US"/>
        </w:rPr>
        <w:t xml:space="preserve"> голов</w:t>
      </w:r>
      <w:r>
        <w:rPr>
          <w:rFonts w:eastAsia="Calibri"/>
          <w:b/>
          <w:sz w:val="28"/>
          <w:szCs w:val="28"/>
          <w:lang w:val="uk-UA" w:eastAsia="en-US"/>
        </w:rPr>
        <w:t>и</w:t>
      </w:r>
      <w:r w:rsidR="00A71983" w:rsidRPr="00DD73A6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</w:t>
      </w:r>
      <w:r w:rsidR="00A71983">
        <w:rPr>
          <w:rFonts w:eastAsia="Calibri"/>
          <w:b/>
          <w:sz w:val="28"/>
          <w:szCs w:val="28"/>
          <w:lang w:val="uk-UA" w:eastAsia="en-US"/>
        </w:rPr>
        <w:t xml:space="preserve">                          </w:t>
      </w:r>
      <w:r>
        <w:rPr>
          <w:rFonts w:eastAsia="Calibri"/>
          <w:b/>
          <w:sz w:val="28"/>
          <w:szCs w:val="28"/>
          <w:lang w:val="uk-UA" w:eastAsia="en-US"/>
        </w:rPr>
        <w:t xml:space="preserve">         </w:t>
      </w:r>
      <w:r w:rsidR="00A71983" w:rsidRPr="00DD73A6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B06BAB">
        <w:rPr>
          <w:rFonts w:eastAsia="Calibri"/>
          <w:b/>
          <w:sz w:val="28"/>
          <w:szCs w:val="28"/>
          <w:lang w:val="uk-UA" w:eastAsia="en-US"/>
        </w:rPr>
        <w:t xml:space="preserve"> </w:t>
      </w:r>
      <w:r>
        <w:rPr>
          <w:rFonts w:eastAsia="Calibri"/>
          <w:b/>
          <w:sz w:val="28"/>
          <w:szCs w:val="28"/>
          <w:lang w:val="uk-UA" w:eastAsia="en-US"/>
        </w:rPr>
        <w:t>О.</w:t>
      </w:r>
      <w:r w:rsidR="00B06BAB">
        <w:rPr>
          <w:rFonts w:eastAsia="Calibri"/>
          <w:b/>
          <w:sz w:val="28"/>
          <w:szCs w:val="28"/>
          <w:lang w:val="uk-UA" w:eastAsia="en-US"/>
        </w:rPr>
        <w:t xml:space="preserve"> </w:t>
      </w:r>
      <w:r>
        <w:rPr>
          <w:rFonts w:eastAsia="Calibri"/>
          <w:b/>
          <w:sz w:val="28"/>
          <w:szCs w:val="28"/>
          <w:lang w:val="uk-UA" w:eastAsia="en-US"/>
        </w:rPr>
        <w:t>ДЕМІ</w:t>
      </w:r>
      <w:r w:rsidR="007C3807">
        <w:rPr>
          <w:rFonts w:eastAsia="Calibri"/>
          <w:b/>
          <w:sz w:val="28"/>
          <w:szCs w:val="28"/>
          <w:lang w:val="uk-UA" w:eastAsia="en-US"/>
        </w:rPr>
        <w:t>ШЕВА</w:t>
      </w:r>
    </w:p>
    <w:p w:rsidR="00A71983" w:rsidRPr="00582D5D" w:rsidRDefault="00A71983" w:rsidP="00A71983">
      <w:pPr>
        <w:jc w:val="both"/>
        <w:rPr>
          <w:b/>
          <w:sz w:val="28"/>
          <w:szCs w:val="28"/>
          <w:lang w:val="uk-UA"/>
        </w:rPr>
      </w:pPr>
    </w:p>
    <w:p w:rsidR="003D4D4D" w:rsidRPr="009376A7" w:rsidRDefault="003D4D4D">
      <w:pPr>
        <w:rPr>
          <w:lang w:val="uk-UA"/>
        </w:rPr>
      </w:pPr>
    </w:p>
    <w:sectPr w:rsidR="003D4D4D" w:rsidRPr="009376A7" w:rsidSect="00A9357E">
      <w:pgSz w:w="11906" w:h="16838"/>
      <w:pgMar w:top="993" w:right="566" w:bottom="1134" w:left="156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983"/>
    <w:rsid w:val="0033753F"/>
    <w:rsid w:val="003D4D4D"/>
    <w:rsid w:val="007C3807"/>
    <w:rsid w:val="009376A7"/>
    <w:rsid w:val="00A71983"/>
    <w:rsid w:val="00A9357E"/>
    <w:rsid w:val="00B0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9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198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9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198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T1</dc:creator>
  <cp:lastModifiedBy>T1</cp:lastModifiedBy>
  <cp:revision>9</cp:revision>
  <cp:lastPrinted>2018-09-19T05:33:00Z</cp:lastPrinted>
  <dcterms:created xsi:type="dcterms:W3CDTF">2018-09-18T05:24:00Z</dcterms:created>
  <dcterms:modified xsi:type="dcterms:W3CDTF">2018-09-19T05:34:00Z</dcterms:modified>
</cp:coreProperties>
</file>