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DB1B2C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СОРОК </w:t>
      </w:r>
      <w:r w:rsidR="005C3D63">
        <w:rPr>
          <w:b/>
          <w:bCs/>
          <w:sz w:val="28"/>
          <w:szCs w:val="28"/>
          <w:lang w:val="uk-UA"/>
        </w:rPr>
        <w:t>ВО</w:t>
      </w:r>
      <w:r w:rsidR="008E31A0">
        <w:rPr>
          <w:b/>
          <w:bCs/>
          <w:sz w:val="28"/>
          <w:szCs w:val="28"/>
          <w:lang w:val="uk-UA"/>
        </w:rPr>
        <w:t>СЬМА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6E66E6" w:rsidRDefault="005C3D63" w:rsidP="00A95752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r w:rsidR="0053120B" w:rsidRPr="006E66E6">
        <w:rPr>
          <w:sz w:val="28"/>
          <w:szCs w:val="28"/>
          <w:lang w:val="uk-UA"/>
        </w:rPr>
        <w:t xml:space="preserve">                                   </w:t>
      </w:r>
      <w:r w:rsidR="00641E2C" w:rsidRPr="006E66E6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______</w:t>
      </w:r>
      <w:r w:rsidR="00641E2C" w:rsidRPr="006E66E6">
        <w:rPr>
          <w:sz w:val="28"/>
          <w:szCs w:val="28"/>
          <w:lang w:val="uk-UA"/>
        </w:rPr>
        <w:t xml:space="preserve">  </w:t>
      </w:r>
    </w:p>
    <w:p w:rsidR="00641E2C" w:rsidRPr="006E66E6" w:rsidRDefault="00641E2C" w:rsidP="00641E2C">
      <w:pPr>
        <w:rPr>
          <w:sz w:val="28"/>
          <w:szCs w:val="28"/>
          <w:lang w:val="uk-UA"/>
        </w:rPr>
      </w:pPr>
    </w:p>
    <w:p w:rsidR="00DB1B2C" w:rsidRDefault="00DB1B2C" w:rsidP="00543CB2">
      <w:pPr>
        <w:jc w:val="both"/>
        <w:rPr>
          <w:b/>
          <w:sz w:val="28"/>
          <w:szCs w:val="28"/>
          <w:lang w:val="uk-UA"/>
        </w:rPr>
      </w:pPr>
      <w:r w:rsidRPr="009828C7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543CB2">
        <w:rPr>
          <w:b/>
          <w:sz w:val="28"/>
          <w:szCs w:val="28"/>
          <w:lang w:val="uk-UA"/>
        </w:rPr>
        <w:t xml:space="preserve">міжнародної технічної допомоги – </w:t>
      </w:r>
      <w:r w:rsidR="00D2685A">
        <w:rPr>
          <w:b/>
          <w:sz w:val="28"/>
          <w:szCs w:val="28"/>
          <w:lang w:val="uk-UA"/>
        </w:rPr>
        <w:t>транспортного засобу</w:t>
      </w:r>
    </w:p>
    <w:p w:rsidR="00543CB2" w:rsidRPr="009828C7" w:rsidRDefault="00543CB2" w:rsidP="00543CB2">
      <w:pPr>
        <w:jc w:val="both"/>
        <w:rPr>
          <w:sz w:val="28"/>
          <w:szCs w:val="28"/>
          <w:lang w:val="uk-UA"/>
        </w:rPr>
      </w:pPr>
    </w:p>
    <w:p w:rsidR="00DB1B2C" w:rsidRPr="009828C7" w:rsidRDefault="00DB1B2C" w:rsidP="00DB1B2C">
      <w:pPr>
        <w:tabs>
          <w:tab w:val="left" w:pos="6990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9828C7">
        <w:rPr>
          <w:sz w:val="28"/>
          <w:szCs w:val="28"/>
          <w:lang w:val="uk-UA"/>
        </w:rPr>
        <w:t xml:space="preserve">Розглянувши подання </w:t>
      </w:r>
      <w:r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proofErr w:type="spellStart"/>
      <w:r w:rsidR="00543CB2">
        <w:rPr>
          <w:sz w:val="28"/>
          <w:szCs w:val="28"/>
          <w:lang w:val="uk-UA"/>
        </w:rPr>
        <w:t>Галустяна</w:t>
      </w:r>
      <w:proofErr w:type="spellEnd"/>
      <w:r w:rsidR="00543CB2">
        <w:rPr>
          <w:sz w:val="28"/>
          <w:szCs w:val="28"/>
          <w:lang w:val="uk-UA"/>
        </w:rPr>
        <w:t xml:space="preserve"> В.Е</w:t>
      </w:r>
      <w:r>
        <w:rPr>
          <w:sz w:val="28"/>
          <w:szCs w:val="28"/>
          <w:lang w:val="uk-UA"/>
        </w:rPr>
        <w:t xml:space="preserve">. </w:t>
      </w:r>
      <w:r w:rsidRPr="009828C7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543CB2" w:rsidRPr="00543CB2">
        <w:rPr>
          <w:sz w:val="28"/>
          <w:szCs w:val="28"/>
          <w:lang w:val="uk-UA"/>
        </w:rPr>
        <w:t>міжнародної технічної допомоги</w:t>
      </w:r>
      <w:r w:rsidR="00543CB2">
        <w:rPr>
          <w:sz w:val="28"/>
          <w:szCs w:val="28"/>
          <w:lang w:val="uk-UA"/>
        </w:rPr>
        <w:t xml:space="preserve">- </w:t>
      </w:r>
      <w:r w:rsidR="00543CB2" w:rsidRPr="00543CB2">
        <w:rPr>
          <w:sz w:val="28"/>
          <w:szCs w:val="28"/>
          <w:lang w:val="uk-UA"/>
        </w:rPr>
        <w:t xml:space="preserve"> </w:t>
      </w:r>
      <w:r w:rsidR="00D2685A" w:rsidRPr="00D2685A">
        <w:rPr>
          <w:sz w:val="28"/>
          <w:szCs w:val="28"/>
          <w:lang w:val="uk-UA"/>
        </w:rPr>
        <w:t>транспортного засобу</w:t>
      </w:r>
      <w:r w:rsidR="00995336">
        <w:rPr>
          <w:sz w:val="28"/>
          <w:szCs w:val="28"/>
          <w:lang w:val="uk-UA"/>
        </w:rPr>
        <w:t>, отриман</w:t>
      </w:r>
      <w:r w:rsidR="005C3D63">
        <w:rPr>
          <w:sz w:val="28"/>
          <w:szCs w:val="28"/>
          <w:lang w:val="uk-UA"/>
        </w:rPr>
        <w:t xml:space="preserve">ої </w:t>
      </w:r>
      <w:r w:rsidR="00543CB2">
        <w:rPr>
          <w:sz w:val="28"/>
          <w:szCs w:val="28"/>
          <w:lang w:val="uk-UA"/>
        </w:rPr>
        <w:t xml:space="preserve">в межах </w:t>
      </w:r>
      <w:proofErr w:type="spellStart"/>
      <w:r w:rsidR="00543CB2">
        <w:rPr>
          <w:sz w:val="28"/>
          <w:szCs w:val="28"/>
          <w:lang w:val="uk-UA"/>
        </w:rPr>
        <w:t>проєкту</w:t>
      </w:r>
      <w:proofErr w:type="spellEnd"/>
      <w:r w:rsidR="005C3D63">
        <w:rPr>
          <w:sz w:val="28"/>
          <w:szCs w:val="28"/>
          <w:lang w:val="uk-UA"/>
        </w:rPr>
        <w:t xml:space="preserve"> «</w:t>
      </w:r>
      <w:r w:rsidR="00543CB2">
        <w:rPr>
          <w:sz w:val="28"/>
          <w:szCs w:val="28"/>
          <w:lang w:val="uk-UA"/>
        </w:rPr>
        <w:t>Закупівля  товарів для гуманітарної допомоги в Україні</w:t>
      </w:r>
      <w:r w:rsidR="005C3D63">
        <w:rPr>
          <w:sz w:val="28"/>
          <w:szCs w:val="28"/>
          <w:lang w:val="uk-UA"/>
        </w:rPr>
        <w:t xml:space="preserve">» згідно </w:t>
      </w:r>
      <w:proofErr w:type="spellStart"/>
      <w:r w:rsidR="005C3D63">
        <w:rPr>
          <w:sz w:val="28"/>
          <w:szCs w:val="28"/>
          <w:lang w:val="uk-UA"/>
        </w:rPr>
        <w:t>акта</w:t>
      </w:r>
      <w:proofErr w:type="spellEnd"/>
      <w:r w:rsidR="005C3D63">
        <w:rPr>
          <w:sz w:val="28"/>
          <w:szCs w:val="28"/>
          <w:lang w:val="uk-UA"/>
        </w:rPr>
        <w:t xml:space="preserve"> №</w:t>
      </w:r>
      <w:r w:rsidR="00543CB2">
        <w:rPr>
          <w:sz w:val="28"/>
          <w:szCs w:val="28"/>
          <w:lang w:val="uk-UA"/>
        </w:rPr>
        <w:t>4 приймання – передачі обладнання від 05.06.2025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5C3D63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5C3D63" w:rsidRP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5C3D63" w:rsidRPr="005C3D6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гуманітарну допомогу</w:t>
      </w:r>
      <w:r w:rsidR="005C3D63" w:rsidRP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», </w:t>
      </w:r>
      <w:r w:rsidR="00F96D85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F96D85" w:rsidRPr="00F915F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F96D85" w:rsidRPr="00F915F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благодійну діяльність та благодійні організації»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9828C7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9828C7">
        <w:rPr>
          <w:b/>
          <w:sz w:val="28"/>
          <w:szCs w:val="28"/>
          <w:lang w:val="uk-UA"/>
        </w:rPr>
        <w:t xml:space="preserve">міська рада </w:t>
      </w:r>
      <w:r w:rsidRPr="009828C7">
        <w:rPr>
          <w:b/>
          <w:bCs/>
          <w:caps/>
          <w:sz w:val="28"/>
          <w:szCs w:val="28"/>
          <w:lang w:val="uk-UA"/>
        </w:rPr>
        <w:t>вирішиЛА</w:t>
      </w:r>
      <w:r w:rsidRPr="009828C7">
        <w:rPr>
          <w:sz w:val="28"/>
          <w:szCs w:val="28"/>
          <w:lang w:val="uk-UA"/>
        </w:rPr>
        <w:t>:</w:t>
      </w:r>
    </w:p>
    <w:p w:rsidR="00DB1B2C" w:rsidRPr="00543CB2" w:rsidRDefault="00DB1B2C" w:rsidP="00543CB2">
      <w:pPr>
        <w:numPr>
          <w:ilvl w:val="0"/>
          <w:numId w:val="3"/>
        </w:numPr>
        <w:tabs>
          <w:tab w:val="left" w:pos="284"/>
          <w:tab w:val="left" w:pos="426"/>
          <w:tab w:val="left" w:pos="1276"/>
        </w:tabs>
        <w:ind w:left="0" w:firstLine="85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543CB2" w:rsidRPr="00543CB2">
        <w:rPr>
          <w:sz w:val="28"/>
          <w:szCs w:val="28"/>
          <w:lang w:val="uk-UA"/>
        </w:rPr>
        <w:t>міжнародн</w:t>
      </w:r>
      <w:r w:rsidR="00543CB2">
        <w:rPr>
          <w:sz w:val="28"/>
          <w:szCs w:val="28"/>
          <w:lang w:val="uk-UA"/>
        </w:rPr>
        <w:t>у</w:t>
      </w:r>
      <w:r w:rsidR="00543CB2" w:rsidRPr="00543CB2">
        <w:rPr>
          <w:sz w:val="28"/>
          <w:szCs w:val="28"/>
          <w:lang w:val="uk-UA"/>
        </w:rPr>
        <w:t xml:space="preserve"> технічн</w:t>
      </w:r>
      <w:r w:rsidR="00543CB2">
        <w:rPr>
          <w:sz w:val="28"/>
          <w:szCs w:val="28"/>
          <w:lang w:val="uk-UA"/>
        </w:rPr>
        <w:t>у</w:t>
      </w:r>
      <w:r w:rsidR="00543CB2" w:rsidRPr="00543CB2">
        <w:rPr>
          <w:sz w:val="28"/>
          <w:szCs w:val="28"/>
          <w:lang w:val="uk-UA"/>
        </w:rPr>
        <w:t xml:space="preserve"> допомог</w:t>
      </w:r>
      <w:r w:rsidR="00543CB2">
        <w:rPr>
          <w:sz w:val="28"/>
          <w:szCs w:val="28"/>
          <w:lang w:val="uk-UA"/>
        </w:rPr>
        <w:t xml:space="preserve">у – </w:t>
      </w:r>
      <w:r w:rsidR="00D2685A" w:rsidRPr="00D2685A">
        <w:rPr>
          <w:sz w:val="28"/>
          <w:szCs w:val="28"/>
          <w:lang w:val="uk-UA"/>
        </w:rPr>
        <w:t>транспортн</w:t>
      </w:r>
      <w:r w:rsidR="00D2685A">
        <w:rPr>
          <w:sz w:val="28"/>
          <w:szCs w:val="28"/>
          <w:lang w:val="uk-UA"/>
        </w:rPr>
        <w:t>ий</w:t>
      </w:r>
      <w:r w:rsidR="00D2685A" w:rsidRPr="00D2685A">
        <w:rPr>
          <w:sz w:val="28"/>
          <w:szCs w:val="28"/>
          <w:lang w:val="uk-UA"/>
        </w:rPr>
        <w:t xml:space="preserve"> зас</w:t>
      </w:r>
      <w:r w:rsidR="00D2685A">
        <w:rPr>
          <w:sz w:val="28"/>
          <w:szCs w:val="28"/>
          <w:lang w:val="uk-UA"/>
        </w:rPr>
        <w:t>і</w:t>
      </w:r>
      <w:r w:rsidR="00D2685A" w:rsidRPr="00D2685A">
        <w:rPr>
          <w:sz w:val="28"/>
          <w:szCs w:val="28"/>
          <w:lang w:val="uk-UA"/>
        </w:rPr>
        <w:t>б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="005C3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</w:t>
      </w:r>
      <w:r w:rsidR="005C3D6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цього рішення та </w:t>
      </w:r>
      <w:r w:rsidR="00543CB2" w:rsidRPr="00543CB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оприбуткувати на баланс виконавчого комітету Глухівської міської ради.</w:t>
      </w:r>
    </w:p>
    <w:p w:rsidR="00DB1B2C" w:rsidRPr="009828C7" w:rsidRDefault="00DB1B2C" w:rsidP="00DB1B2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4B0DE6">
        <w:rPr>
          <w:sz w:val="28"/>
          <w:szCs w:val="28"/>
          <w:lang w:val="uk-UA"/>
        </w:rPr>
        <w:t xml:space="preserve">керуючого справами виконавчого комітету </w:t>
      </w:r>
      <w:r w:rsidRPr="009828C7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 xml:space="preserve"> </w:t>
      </w:r>
      <w:r w:rsidR="004B0DE6">
        <w:rPr>
          <w:sz w:val="28"/>
          <w:szCs w:val="28"/>
          <w:lang w:val="uk-UA"/>
        </w:rPr>
        <w:t>Терещенко І</w:t>
      </w:r>
      <w:r w:rsidRPr="009828C7">
        <w:rPr>
          <w:sz w:val="28"/>
          <w:szCs w:val="28"/>
          <w:lang w:val="uk-UA"/>
        </w:rPr>
        <w:t xml:space="preserve">.І. </w:t>
      </w:r>
      <w:r w:rsidR="00112C8A" w:rsidRPr="009828C7">
        <w:rPr>
          <w:sz w:val="28"/>
          <w:szCs w:val="28"/>
          <w:lang w:val="uk-UA"/>
        </w:rPr>
        <w:t>та</w:t>
      </w:r>
      <w:r w:rsidR="00112C8A"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9828C7">
        <w:rPr>
          <w:color w:val="000000"/>
          <w:sz w:val="28"/>
          <w:szCs w:val="28"/>
          <w:lang w:val="uk-UA"/>
        </w:rPr>
        <w:t>Литвиненко А.В.).</w:t>
      </w: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5C3D63" w:rsidRDefault="005C3D63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C3D63" w:rsidRDefault="005C3D63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C3D63" w:rsidRDefault="005C3D63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C723CC" w:rsidRDefault="00C723C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C723CC" w:rsidRDefault="00C723C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D04FB" w:rsidRDefault="00FD04FB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43CB2" w:rsidRDefault="00543CB2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43CB2" w:rsidRDefault="00543CB2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43CB2" w:rsidRDefault="00543CB2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8447F" w:rsidRPr="0045404F" w:rsidRDefault="0088447F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Pr="00417D7E" w:rsidRDefault="00DB1B2C" w:rsidP="00DB1B2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 w:rsidR="0088447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DB1B2C" w:rsidRPr="00417D7E" w:rsidRDefault="00DB1B2C" w:rsidP="00DB1B2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FE3DFE" w:rsidRPr="005C3D63" w:rsidRDefault="005C3D63" w:rsidP="00FE3DF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5C3D63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___________</w:t>
      </w:r>
      <w:r w:rsidR="00FE3DFE" w:rsidRPr="005C3D63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sz w:val="28"/>
          <w:szCs w:val="28"/>
          <w:lang w:val="uk-UA"/>
        </w:rPr>
        <w:t>________</w:t>
      </w:r>
    </w:p>
    <w:p w:rsidR="00DB1B2C" w:rsidRPr="005C3D63" w:rsidRDefault="00DB1B2C" w:rsidP="00DB1B2C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B1B2C" w:rsidRDefault="00DB1B2C" w:rsidP="00DB1B2C">
      <w:pPr>
        <w:tabs>
          <w:tab w:val="left" w:pos="1845"/>
        </w:tabs>
        <w:autoSpaceDN w:val="0"/>
        <w:jc w:val="center"/>
        <w:rPr>
          <w:sz w:val="28"/>
          <w:szCs w:val="28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A5D2F" w:rsidRPr="00543CB2">
        <w:rPr>
          <w:sz w:val="28"/>
          <w:szCs w:val="28"/>
          <w:lang w:val="uk-UA"/>
        </w:rPr>
        <w:t>міжнародної технічної допомоги</w:t>
      </w:r>
    </w:p>
    <w:p w:rsidR="00CA5D2F" w:rsidRDefault="00CA5D2F" w:rsidP="00DB1B2C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TableNormal"/>
        <w:tblW w:w="9761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2679"/>
        <w:gridCol w:w="850"/>
        <w:gridCol w:w="1701"/>
        <w:gridCol w:w="993"/>
        <w:gridCol w:w="1842"/>
        <w:gridCol w:w="1276"/>
      </w:tblGrid>
      <w:tr w:rsidR="00D2685A" w:rsidRPr="00CA5D2F" w:rsidTr="00D2685A">
        <w:trPr>
          <w:trHeight w:val="1860"/>
        </w:trPr>
        <w:tc>
          <w:tcPr>
            <w:tcW w:w="420" w:type="dxa"/>
          </w:tcPr>
          <w:p w:rsidR="00CA5D2F" w:rsidRPr="00CA5D2F" w:rsidRDefault="00CA5D2F" w:rsidP="00CA5D2F">
            <w:pPr>
              <w:rPr>
                <w:lang w:val="uk-UA" w:eastAsia="en-US"/>
              </w:rPr>
            </w:pPr>
          </w:p>
          <w:p w:rsidR="00CA5D2F" w:rsidRPr="00CA5D2F" w:rsidRDefault="00CA5D2F" w:rsidP="00CA5D2F">
            <w:pPr>
              <w:rPr>
                <w:lang w:val="uk-UA" w:eastAsia="en-US"/>
              </w:rPr>
            </w:pPr>
          </w:p>
          <w:p w:rsidR="00CA5D2F" w:rsidRPr="00CA5D2F" w:rsidRDefault="00CA5D2F" w:rsidP="00CA5D2F">
            <w:pPr>
              <w:spacing w:before="101"/>
              <w:rPr>
                <w:lang w:val="uk-UA" w:eastAsia="en-US"/>
              </w:rPr>
            </w:pPr>
          </w:p>
          <w:p w:rsidR="00CA5D2F" w:rsidRPr="00CA5D2F" w:rsidRDefault="00CA5D2F" w:rsidP="00CA5D2F">
            <w:pPr>
              <w:ind w:left="20"/>
              <w:jc w:val="center"/>
              <w:rPr>
                <w:lang w:val="uk-UA" w:eastAsia="en-US"/>
              </w:rPr>
            </w:pPr>
            <w:r w:rsidRPr="00CA5D2F">
              <w:rPr>
                <w:spacing w:val="-10"/>
                <w:lang w:val="uk-UA" w:eastAsia="en-US"/>
              </w:rPr>
              <w:t>№</w:t>
            </w:r>
          </w:p>
        </w:tc>
        <w:tc>
          <w:tcPr>
            <w:tcW w:w="2679" w:type="dxa"/>
          </w:tcPr>
          <w:p w:rsidR="00CA5D2F" w:rsidRPr="00CA5D2F" w:rsidRDefault="00CA5D2F" w:rsidP="00CA5D2F">
            <w:pPr>
              <w:rPr>
                <w:lang w:val="uk-UA" w:eastAsia="en-US"/>
              </w:rPr>
            </w:pPr>
          </w:p>
          <w:p w:rsidR="00CA5D2F" w:rsidRPr="00CA5D2F" w:rsidRDefault="00CA5D2F" w:rsidP="00CA5D2F">
            <w:pPr>
              <w:spacing w:before="173"/>
              <w:rPr>
                <w:lang w:val="uk-UA" w:eastAsia="en-US"/>
              </w:rPr>
            </w:pPr>
          </w:p>
          <w:p w:rsidR="00CA5D2F" w:rsidRPr="00CA5D2F" w:rsidRDefault="00CA5D2F" w:rsidP="00CA5D2F">
            <w:pPr>
              <w:spacing w:line="276" w:lineRule="auto"/>
              <w:ind w:left="149" w:right="137"/>
              <w:jc w:val="center"/>
              <w:rPr>
                <w:lang w:val="uk-UA" w:eastAsia="en-US"/>
              </w:rPr>
            </w:pPr>
            <w:r w:rsidRPr="00CA5D2F">
              <w:rPr>
                <w:lang w:val="uk-UA" w:eastAsia="en-US"/>
              </w:rPr>
              <w:t>Найменування</w:t>
            </w:r>
            <w:r w:rsidRPr="00CA5D2F">
              <w:rPr>
                <w:spacing w:val="-14"/>
                <w:lang w:val="uk-UA" w:eastAsia="en-US"/>
              </w:rPr>
              <w:t xml:space="preserve"> </w:t>
            </w:r>
            <w:r w:rsidRPr="00CA5D2F">
              <w:rPr>
                <w:lang w:val="uk-UA" w:eastAsia="en-US"/>
              </w:rPr>
              <w:t>та</w:t>
            </w:r>
            <w:r w:rsidRPr="00CA5D2F">
              <w:rPr>
                <w:spacing w:val="-13"/>
                <w:lang w:val="uk-UA" w:eastAsia="en-US"/>
              </w:rPr>
              <w:t xml:space="preserve"> </w:t>
            </w:r>
            <w:r w:rsidRPr="00CA5D2F">
              <w:rPr>
                <w:lang w:val="uk-UA" w:eastAsia="en-US"/>
              </w:rPr>
              <w:t xml:space="preserve">опис </w:t>
            </w:r>
            <w:r w:rsidRPr="00CA5D2F">
              <w:rPr>
                <w:spacing w:val="-2"/>
                <w:lang w:val="uk-UA" w:eastAsia="en-US"/>
              </w:rPr>
              <w:t>продукту/</w:t>
            </w:r>
          </w:p>
          <w:p w:rsidR="00CA5D2F" w:rsidRPr="00CA5D2F" w:rsidRDefault="00CA5D2F" w:rsidP="00CA5D2F">
            <w:pPr>
              <w:ind w:left="149" w:right="139"/>
              <w:jc w:val="center"/>
              <w:rPr>
                <w:lang w:val="uk-UA" w:eastAsia="en-US"/>
              </w:rPr>
            </w:pPr>
            <w:proofErr w:type="spellStart"/>
            <w:r w:rsidRPr="00CA5D2F">
              <w:rPr>
                <w:lang w:val="uk-UA" w:eastAsia="en-US"/>
              </w:rPr>
              <w:t>Name</w:t>
            </w:r>
            <w:proofErr w:type="spellEnd"/>
            <w:r w:rsidRPr="00CA5D2F">
              <w:rPr>
                <w:lang w:val="uk-UA" w:eastAsia="en-US"/>
              </w:rPr>
              <w:t xml:space="preserve"> </w:t>
            </w:r>
            <w:proofErr w:type="spellStart"/>
            <w:r w:rsidRPr="00CA5D2F">
              <w:rPr>
                <w:lang w:val="uk-UA" w:eastAsia="en-US"/>
              </w:rPr>
              <w:t>and</w:t>
            </w:r>
            <w:proofErr w:type="spellEnd"/>
            <w:r w:rsidRPr="00CA5D2F">
              <w:rPr>
                <w:lang w:val="uk-UA" w:eastAsia="en-US"/>
              </w:rPr>
              <w:t xml:space="preserve"> </w:t>
            </w:r>
            <w:proofErr w:type="spellStart"/>
            <w:r w:rsidRPr="00CA5D2F">
              <w:rPr>
                <w:lang w:val="uk-UA" w:eastAsia="en-US"/>
              </w:rPr>
              <w:t>Item</w:t>
            </w:r>
            <w:proofErr w:type="spellEnd"/>
            <w:r w:rsidRPr="00CA5D2F">
              <w:rPr>
                <w:lang w:val="uk-UA" w:eastAsia="en-US"/>
              </w:rPr>
              <w:t xml:space="preserve"> </w:t>
            </w:r>
            <w:proofErr w:type="spellStart"/>
            <w:r w:rsidRPr="00CA5D2F">
              <w:rPr>
                <w:spacing w:val="-2"/>
                <w:lang w:val="uk-UA" w:eastAsia="en-US"/>
              </w:rPr>
              <w:t>Description</w:t>
            </w:r>
            <w:proofErr w:type="spellEnd"/>
          </w:p>
        </w:tc>
        <w:tc>
          <w:tcPr>
            <w:tcW w:w="850" w:type="dxa"/>
          </w:tcPr>
          <w:p w:rsidR="00CA5D2F" w:rsidRPr="00CA5D2F" w:rsidRDefault="00CA5D2F" w:rsidP="00CA5D2F">
            <w:pPr>
              <w:rPr>
                <w:lang w:val="uk-UA" w:eastAsia="en-US"/>
              </w:rPr>
            </w:pPr>
          </w:p>
          <w:p w:rsidR="00CA5D2F" w:rsidRPr="00CA5D2F" w:rsidRDefault="00CA5D2F" w:rsidP="00CA5D2F">
            <w:pPr>
              <w:spacing w:before="173"/>
              <w:rPr>
                <w:lang w:val="uk-UA" w:eastAsia="en-US"/>
              </w:rPr>
            </w:pPr>
          </w:p>
          <w:p w:rsidR="00CA5D2F" w:rsidRPr="00CA5D2F" w:rsidRDefault="00CA5D2F" w:rsidP="00CA5D2F">
            <w:pPr>
              <w:spacing w:line="276" w:lineRule="auto"/>
              <w:ind w:left="102" w:right="-6" w:hanging="18"/>
              <w:rPr>
                <w:lang w:val="uk-UA" w:eastAsia="en-US"/>
              </w:rPr>
            </w:pPr>
            <w:r w:rsidRPr="00CA5D2F">
              <w:rPr>
                <w:spacing w:val="-2"/>
                <w:lang w:val="uk-UA" w:eastAsia="en-US"/>
              </w:rPr>
              <w:t>Кіл-</w:t>
            </w:r>
            <w:proofErr w:type="spellStart"/>
            <w:r w:rsidRPr="00CA5D2F">
              <w:rPr>
                <w:spacing w:val="-2"/>
                <w:lang w:val="uk-UA" w:eastAsia="en-US"/>
              </w:rPr>
              <w:t>ть</w:t>
            </w:r>
            <w:proofErr w:type="spellEnd"/>
            <w:r w:rsidRPr="00CA5D2F">
              <w:rPr>
                <w:spacing w:val="-2"/>
                <w:lang w:val="uk-UA" w:eastAsia="en-US"/>
              </w:rPr>
              <w:t xml:space="preserve">/ </w:t>
            </w:r>
            <w:proofErr w:type="spellStart"/>
            <w:r w:rsidRPr="00CA5D2F">
              <w:rPr>
                <w:lang w:val="uk-UA" w:eastAsia="en-US"/>
              </w:rPr>
              <w:t>Qua-</w:t>
            </w:r>
            <w:r w:rsidRPr="00CA5D2F">
              <w:rPr>
                <w:spacing w:val="-5"/>
                <w:lang w:val="uk-UA" w:eastAsia="en-US"/>
              </w:rPr>
              <w:t>ty</w:t>
            </w:r>
            <w:proofErr w:type="spellEnd"/>
          </w:p>
        </w:tc>
        <w:tc>
          <w:tcPr>
            <w:tcW w:w="1701" w:type="dxa"/>
          </w:tcPr>
          <w:p w:rsidR="00CA5D2F" w:rsidRPr="00CA5D2F" w:rsidRDefault="00CA5D2F" w:rsidP="00CA5D2F">
            <w:pPr>
              <w:spacing w:before="101" w:line="276" w:lineRule="auto"/>
              <w:ind w:left="90" w:right="63"/>
              <w:jc w:val="center"/>
              <w:rPr>
                <w:lang w:val="uk-UA" w:eastAsia="en-US"/>
              </w:rPr>
            </w:pPr>
            <w:r w:rsidRPr="00CA5D2F">
              <w:rPr>
                <w:lang w:val="uk-UA" w:eastAsia="en-US"/>
              </w:rPr>
              <w:t>Ціна за шт., без ПДВ,</w:t>
            </w:r>
            <w:r w:rsidRPr="00CA5D2F">
              <w:rPr>
                <w:spacing w:val="-2"/>
                <w:lang w:val="uk-UA" w:eastAsia="en-US"/>
              </w:rPr>
              <w:t xml:space="preserve"> </w:t>
            </w:r>
            <w:proofErr w:type="spellStart"/>
            <w:r w:rsidRPr="00CA5D2F">
              <w:rPr>
                <w:lang w:val="uk-UA" w:eastAsia="en-US"/>
              </w:rPr>
              <w:t>дол</w:t>
            </w:r>
            <w:proofErr w:type="spellEnd"/>
            <w:r w:rsidRPr="00CA5D2F">
              <w:rPr>
                <w:lang w:val="uk-UA" w:eastAsia="en-US"/>
              </w:rPr>
              <w:t>,</w:t>
            </w:r>
            <w:r w:rsidRPr="00CA5D2F">
              <w:rPr>
                <w:spacing w:val="-1"/>
                <w:lang w:val="uk-UA" w:eastAsia="en-US"/>
              </w:rPr>
              <w:t xml:space="preserve"> </w:t>
            </w:r>
            <w:r w:rsidRPr="00CA5D2F">
              <w:rPr>
                <w:spacing w:val="-5"/>
                <w:lang w:val="uk-UA" w:eastAsia="en-US"/>
              </w:rPr>
              <w:t>США</w:t>
            </w:r>
          </w:p>
          <w:p w:rsidR="00CA5D2F" w:rsidRPr="00CA5D2F" w:rsidRDefault="00CA5D2F" w:rsidP="00CA5D2F">
            <w:pPr>
              <w:spacing w:line="276" w:lineRule="auto"/>
              <w:ind w:left="90" w:right="63"/>
              <w:jc w:val="center"/>
              <w:rPr>
                <w:lang w:val="uk-UA" w:eastAsia="en-US"/>
              </w:rPr>
            </w:pPr>
            <w:r w:rsidRPr="00CA5D2F">
              <w:rPr>
                <w:lang w:val="uk-UA" w:eastAsia="en-US"/>
              </w:rPr>
              <w:t>/</w:t>
            </w:r>
            <w:proofErr w:type="spellStart"/>
            <w:r w:rsidRPr="00CA5D2F">
              <w:rPr>
                <w:lang w:val="uk-UA" w:eastAsia="en-US"/>
              </w:rPr>
              <w:t>Price</w:t>
            </w:r>
            <w:proofErr w:type="spellEnd"/>
            <w:r w:rsidRPr="00CA5D2F">
              <w:rPr>
                <w:spacing w:val="-14"/>
                <w:lang w:val="uk-UA" w:eastAsia="en-US"/>
              </w:rPr>
              <w:t xml:space="preserve"> </w:t>
            </w:r>
            <w:proofErr w:type="spellStart"/>
            <w:r w:rsidRPr="00CA5D2F">
              <w:rPr>
                <w:lang w:val="uk-UA" w:eastAsia="en-US"/>
              </w:rPr>
              <w:t>per</w:t>
            </w:r>
            <w:proofErr w:type="spellEnd"/>
            <w:r w:rsidRPr="00CA5D2F">
              <w:rPr>
                <w:spacing w:val="-13"/>
                <w:lang w:val="uk-UA" w:eastAsia="en-US"/>
              </w:rPr>
              <w:t xml:space="preserve"> </w:t>
            </w:r>
            <w:proofErr w:type="spellStart"/>
            <w:r w:rsidRPr="00CA5D2F">
              <w:rPr>
                <w:lang w:val="uk-UA" w:eastAsia="en-US"/>
              </w:rPr>
              <w:t>item</w:t>
            </w:r>
            <w:proofErr w:type="spellEnd"/>
            <w:r w:rsidRPr="00CA5D2F">
              <w:rPr>
                <w:lang w:val="uk-UA" w:eastAsia="en-US"/>
              </w:rPr>
              <w:t xml:space="preserve">, </w:t>
            </w:r>
            <w:proofErr w:type="spellStart"/>
            <w:r w:rsidRPr="00CA5D2F">
              <w:rPr>
                <w:lang w:val="uk-UA" w:eastAsia="en-US"/>
              </w:rPr>
              <w:t>without</w:t>
            </w:r>
            <w:proofErr w:type="spellEnd"/>
            <w:r w:rsidRPr="00CA5D2F">
              <w:rPr>
                <w:lang w:val="uk-UA" w:eastAsia="en-US"/>
              </w:rPr>
              <w:t xml:space="preserve"> VAT, </w:t>
            </w:r>
            <w:r w:rsidRPr="00CA5D2F">
              <w:rPr>
                <w:spacing w:val="-4"/>
                <w:lang w:val="uk-UA" w:eastAsia="en-US"/>
              </w:rPr>
              <w:t>USD</w:t>
            </w:r>
          </w:p>
        </w:tc>
        <w:tc>
          <w:tcPr>
            <w:tcW w:w="993" w:type="dxa"/>
          </w:tcPr>
          <w:p w:rsidR="00CA5D2F" w:rsidRPr="00CA5D2F" w:rsidRDefault="00CA5D2F" w:rsidP="00CA5D2F">
            <w:pPr>
              <w:spacing w:before="137"/>
              <w:rPr>
                <w:lang w:val="uk-UA" w:eastAsia="en-US"/>
              </w:rPr>
            </w:pPr>
          </w:p>
          <w:p w:rsidR="00CA5D2F" w:rsidRPr="00CA5D2F" w:rsidRDefault="00CA5D2F" w:rsidP="004B0DE6">
            <w:pPr>
              <w:spacing w:line="276" w:lineRule="auto"/>
              <w:jc w:val="center"/>
              <w:rPr>
                <w:lang w:val="uk-UA" w:eastAsia="en-US"/>
              </w:rPr>
            </w:pPr>
            <w:r w:rsidRPr="00CA5D2F">
              <w:rPr>
                <w:spacing w:val="-2"/>
                <w:lang w:val="uk-UA" w:eastAsia="en-US"/>
              </w:rPr>
              <w:t>Сума,</w:t>
            </w:r>
            <w:r w:rsidRPr="00CA5D2F">
              <w:rPr>
                <w:spacing w:val="-12"/>
                <w:lang w:val="uk-UA" w:eastAsia="en-US"/>
              </w:rPr>
              <w:t xml:space="preserve"> </w:t>
            </w:r>
            <w:proofErr w:type="spellStart"/>
            <w:r w:rsidRPr="00CA5D2F">
              <w:rPr>
                <w:spacing w:val="-2"/>
                <w:lang w:val="uk-UA" w:eastAsia="en-US"/>
              </w:rPr>
              <w:t>дол</w:t>
            </w:r>
            <w:proofErr w:type="spellEnd"/>
            <w:r w:rsidRPr="00CA5D2F">
              <w:rPr>
                <w:spacing w:val="-2"/>
                <w:lang w:val="uk-UA" w:eastAsia="en-US"/>
              </w:rPr>
              <w:t xml:space="preserve">, </w:t>
            </w:r>
            <w:r w:rsidRPr="00CA5D2F">
              <w:rPr>
                <w:spacing w:val="-4"/>
                <w:lang w:val="uk-UA" w:eastAsia="en-US"/>
              </w:rPr>
              <w:t>США/</w:t>
            </w:r>
          </w:p>
          <w:p w:rsidR="00CA5D2F" w:rsidRPr="00CA5D2F" w:rsidRDefault="00CA5D2F" w:rsidP="004B0DE6">
            <w:pPr>
              <w:jc w:val="center"/>
              <w:rPr>
                <w:lang w:val="uk-UA" w:eastAsia="en-US"/>
              </w:rPr>
            </w:pPr>
            <w:proofErr w:type="spellStart"/>
            <w:r w:rsidRPr="00CA5D2F">
              <w:rPr>
                <w:lang w:val="uk-UA" w:eastAsia="en-US"/>
              </w:rPr>
              <w:t>Cost</w:t>
            </w:r>
            <w:proofErr w:type="spellEnd"/>
            <w:r w:rsidRPr="00CA5D2F">
              <w:rPr>
                <w:lang w:val="uk-UA" w:eastAsia="en-US"/>
              </w:rPr>
              <w:t xml:space="preserve">, </w:t>
            </w:r>
            <w:r w:rsidRPr="00CA5D2F">
              <w:rPr>
                <w:spacing w:val="-5"/>
                <w:lang w:val="uk-UA" w:eastAsia="en-US"/>
              </w:rPr>
              <w:t>USD</w:t>
            </w:r>
          </w:p>
        </w:tc>
        <w:tc>
          <w:tcPr>
            <w:tcW w:w="1842" w:type="dxa"/>
          </w:tcPr>
          <w:p w:rsidR="00CA5D2F" w:rsidRPr="00CA5D2F" w:rsidRDefault="00CA5D2F" w:rsidP="00CA5D2F">
            <w:pPr>
              <w:spacing w:before="101" w:line="276" w:lineRule="auto"/>
              <w:ind w:left="6" w:right="223"/>
              <w:jc w:val="center"/>
              <w:rPr>
                <w:lang w:val="uk-UA" w:eastAsia="en-US"/>
              </w:rPr>
            </w:pPr>
            <w:r w:rsidRPr="00CA5D2F">
              <w:rPr>
                <w:lang w:val="uk-UA" w:eastAsia="en-US"/>
              </w:rPr>
              <w:t>Ціна</w:t>
            </w:r>
            <w:r w:rsidRPr="00CA5D2F">
              <w:rPr>
                <w:spacing w:val="-14"/>
                <w:lang w:val="uk-UA" w:eastAsia="en-US"/>
              </w:rPr>
              <w:t xml:space="preserve"> </w:t>
            </w:r>
            <w:r w:rsidRPr="00CA5D2F">
              <w:rPr>
                <w:lang w:val="uk-UA" w:eastAsia="en-US"/>
              </w:rPr>
              <w:t>за</w:t>
            </w:r>
            <w:r w:rsidRPr="00CA5D2F">
              <w:rPr>
                <w:spacing w:val="-13"/>
                <w:lang w:val="uk-UA" w:eastAsia="en-US"/>
              </w:rPr>
              <w:t xml:space="preserve"> </w:t>
            </w:r>
            <w:r w:rsidRPr="00CA5D2F">
              <w:rPr>
                <w:lang w:val="uk-UA" w:eastAsia="en-US"/>
              </w:rPr>
              <w:t>шт., без ПДВ, грн. /</w:t>
            </w:r>
            <w:proofErr w:type="spellStart"/>
            <w:r w:rsidRPr="00CA5D2F">
              <w:rPr>
                <w:lang w:val="uk-UA" w:eastAsia="en-US"/>
              </w:rPr>
              <w:t>Price</w:t>
            </w:r>
            <w:proofErr w:type="spellEnd"/>
            <w:r w:rsidRPr="00CA5D2F">
              <w:rPr>
                <w:lang w:val="uk-UA" w:eastAsia="en-US"/>
              </w:rPr>
              <w:t xml:space="preserve"> </w:t>
            </w:r>
            <w:proofErr w:type="spellStart"/>
            <w:r w:rsidRPr="00CA5D2F">
              <w:rPr>
                <w:lang w:val="uk-UA" w:eastAsia="en-US"/>
              </w:rPr>
              <w:t>per</w:t>
            </w:r>
            <w:proofErr w:type="spellEnd"/>
            <w:r w:rsidRPr="00CA5D2F">
              <w:rPr>
                <w:lang w:val="uk-UA" w:eastAsia="en-US"/>
              </w:rPr>
              <w:t xml:space="preserve"> </w:t>
            </w:r>
            <w:proofErr w:type="spellStart"/>
            <w:r w:rsidRPr="00CA5D2F">
              <w:rPr>
                <w:lang w:val="uk-UA" w:eastAsia="en-US"/>
              </w:rPr>
              <w:t>item</w:t>
            </w:r>
            <w:proofErr w:type="spellEnd"/>
            <w:r w:rsidRPr="00CA5D2F">
              <w:rPr>
                <w:lang w:val="uk-UA" w:eastAsia="en-US"/>
              </w:rPr>
              <w:t xml:space="preserve">, </w:t>
            </w:r>
            <w:proofErr w:type="spellStart"/>
            <w:r w:rsidRPr="00CA5D2F">
              <w:rPr>
                <w:spacing w:val="-2"/>
                <w:lang w:val="uk-UA" w:eastAsia="en-US"/>
              </w:rPr>
              <w:t>without</w:t>
            </w:r>
            <w:proofErr w:type="spellEnd"/>
            <w:r w:rsidRPr="00CA5D2F">
              <w:rPr>
                <w:spacing w:val="-2"/>
                <w:lang w:val="uk-UA" w:eastAsia="en-US"/>
              </w:rPr>
              <w:t xml:space="preserve"> </w:t>
            </w:r>
            <w:r w:rsidRPr="00CA5D2F">
              <w:rPr>
                <w:lang w:val="uk-UA" w:eastAsia="en-US"/>
              </w:rPr>
              <w:t>VAT, UAH</w:t>
            </w:r>
          </w:p>
        </w:tc>
        <w:tc>
          <w:tcPr>
            <w:tcW w:w="1276" w:type="dxa"/>
          </w:tcPr>
          <w:p w:rsidR="00CA5D2F" w:rsidRPr="00CA5D2F" w:rsidRDefault="00CA5D2F" w:rsidP="00D2685A">
            <w:pPr>
              <w:spacing w:before="101" w:line="276" w:lineRule="auto"/>
              <w:ind w:left="1" w:hanging="1"/>
              <w:rPr>
                <w:lang w:val="uk-UA" w:eastAsia="en-US"/>
              </w:rPr>
            </w:pPr>
            <w:r w:rsidRPr="00CA5D2F">
              <w:rPr>
                <w:spacing w:val="-2"/>
                <w:lang w:val="uk-UA" w:eastAsia="en-US"/>
              </w:rPr>
              <w:t>Сума,</w:t>
            </w:r>
            <w:r w:rsidRPr="00CA5D2F">
              <w:rPr>
                <w:spacing w:val="-12"/>
                <w:lang w:val="uk-UA" w:eastAsia="en-US"/>
              </w:rPr>
              <w:t xml:space="preserve"> </w:t>
            </w:r>
            <w:r w:rsidRPr="00CA5D2F">
              <w:rPr>
                <w:spacing w:val="-2"/>
                <w:lang w:val="uk-UA" w:eastAsia="en-US"/>
              </w:rPr>
              <w:t xml:space="preserve">грн./ </w:t>
            </w:r>
            <w:proofErr w:type="spellStart"/>
            <w:r w:rsidRPr="00CA5D2F">
              <w:rPr>
                <w:lang w:val="uk-UA" w:eastAsia="en-US"/>
              </w:rPr>
              <w:t>Cost</w:t>
            </w:r>
            <w:proofErr w:type="spellEnd"/>
            <w:r w:rsidRPr="00CA5D2F">
              <w:rPr>
                <w:lang w:val="uk-UA" w:eastAsia="en-US"/>
              </w:rPr>
              <w:t xml:space="preserve">, </w:t>
            </w:r>
            <w:r w:rsidRPr="00CA5D2F">
              <w:rPr>
                <w:spacing w:val="-5"/>
                <w:lang w:val="uk-UA" w:eastAsia="en-US"/>
              </w:rPr>
              <w:t>UAH</w:t>
            </w:r>
          </w:p>
        </w:tc>
      </w:tr>
      <w:tr w:rsidR="00D2685A" w:rsidRPr="00CA5D2F" w:rsidTr="00D2685A">
        <w:trPr>
          <w:trHeight w:val="1479"/>
        </w:trPr>
        <w:tc>
          <w:tcPr>
            <w:tcW w:w="420" w:type="dxa"/>
          </w:tcPr>
          <w:p w:rsidR="00CA5D2F" w:rsidRPr="00CA5D2F" w:rsidRDefault="00CA5D2F" w:rsidP="00CA5D2F">
            <w:pPr>
              <w:spacing w:before="112"/>
              <w:ind w:left="20" w:right="6"/>
              <w:jc w:val="center"/>
              <w:rPr>
                <w:lang w:val="uk-UA" w:eastAsia="en-US"/>
              </w:rPr>
            </w:pPr>
            <w:r w:rsidRPr="00CA5D2F">
              <w:rPr>
                <w:spacing w:val="-5"/>
                <w:lang w:val="uk-UA" w:eastAsia="en-US"/>
              </w:rPr>
              <w:t>1.</w:t>
            </w:r>
          </w:p>
        </w:tc>
        <w:tc>
          <w:tcPr>
            <w:tcW w:w="2679" w:type="dxa"/>
          </w:tcPr>
          <w:p w:rsidR="00CA5D2F" w:rsidRPr="00CA5D2F" w:rsidRDefault="00CA5D2F" w:rsidP="00CA5D2F">
            <w:pPr>
              <w:spacing w:before="112"/>
              <w:ind w:left="94" w:right="84"/>
              <w:rPr>
                <w:lang w:val="uk-UA" w:eastAsia="en-US"/>
              </w:rPr>
            </w:pPr>
            <w:r w:rsidRPr="00CA5D2F">
              <w:rPr>
                <w:lang w:val="uk-UA" w:eastAsia="en-US"/>
              </w:rPr>
              <w:t>Пасажирський</w:t>
            </w:r>
            <w:r w:rsidRPr="00CA5D2F">
              <w:rPr>
                <w:spacing w:val="-14"/>
                <w:lang w:val="uk-UA" w:eastAsia="en-US"/>
              </w:rPr>
              <w:t xml:space="preserve"> </w:t>
            </w:r>
            <w:r w:rsidRPr="00CA5D2F">
              <w:rPr>
                <w:lang w:val="uk-UA" w:eastAsia="en-US"/>
              </w:rPr>
              <w:t>міський</w:t>
            </w:r>
            <w:r w:rsidRPr="00CA5D2F">
              <w:rPr>
                <w:spacing w:val="-14"/>
                <w:lang w:val="uk-UA" w:eastAsia="en-US"/>
              </w:rPr>
              <w:t xml:space="preserve"> </w:t>
            </w:r>
            <w:r w:rsidRPr="00CA5D2F">
              <w:rPr>
                <w:lang w:val="uk-UA" w:eastAsia="en-US"/>
              </w:rPr>
              <w:t>автобус ATAMAN A092H6 клас І/</w:t>
            </w:r>
          </w:p>
          <w:p w:rsidR="00CA5D2F" w:rsidRPr="00CA5D2F" w:rsidRDefault="00CA5D2F" w:rsidP="004B0DE6">
            <w:pPr>
              <w:ind w:left="-9" w:right="84" w:firstLine="103"/>
              <w:rPr>
                <w:lang w:val="uk-UA" w:eastAsia="en-US"/>
              </w:rPr>
            </w:pPr>
            <w:proofErr w:type="spellStart"/>
            <w:r w:rsidRPr="00CA5D2F">
              <w:rPr>
                <w:spacing w:val="-2"/>
                <w:lang w:val="uk-UA" w:eastAsia="en-US"/>
              </w:rPr>
              <w:t>Passenger</w:t>
            </w:r>
            <w:proofErr w:type="spellEnd"/>
            <w:r w:rsidRPr="00CA5D2F">
              <w:rPr>
                <w:spacing w:val="-12"/>
                <w:lang w:val="uk-UA" w:eastAsia="en-US"/>
              </w:rPr>
              <w:t xml:space="preserve"> </w:t>
            </w:r>
            <w:proofErr w:type="spellStart"/>
            <w:r w:rsidRPr="00CA5D2F">
              <w:rPr>
                <w:spacing w:val="-2"/>
                <w:lang w:val="uk-UA" w:eastAsia="en-US"/>
              </w:rPr>
              <w:t>city</w:t>
            </w:r>
            <w:proofErr w:type="spellEnd"/>
            <w:r w:rsidRPr="00CA5D2F">
              <w:rPr>
                <w:spacing w:val="-12"/>
                <w:lang w:val="uk-UA" w:eastAsia="en-US"/>
              </w:rPr>
              <w:t xml:space="preserve"> </w:t>
            </w:r>
            <w:proofErr w:type="spellStart"/>
            <w:r w:rsidRPr="00CA5D2F">
              <w:rPr>
                <w:spacing w:val="-2"/>
                <w:lang w:val="uk-UA" w:eastAsia="en-US"/>
              </w:rPr>
              <w:t>bus</w:t>
            </w:r>
            <w:proofErr w:type="spellEnd"/>
            <w:r w:rsidRPr="00CA5D2F">
              <w:rPr>
                <w:spacing w:val="-12"/>
                <w:lang w:val="uk-UA" w:eastAsia="en-US"/>
              </w:rPr>
              <w:t xml:space="preserve"> </w:t>
            </w:r>
            <w:r w:rsidRPr="00CA5D2F">
              <w:rPr>
                <w:spacing w:val="-2"/>
                <w:lang w:val="uk-UA" w:eastAsia="en-US"/>
              </w:rPr>
              <w:t xml:space="preserve">ATAMAN </w:t>
            </w:r>
            <w:r w:rsidRPr="00CA5D2F">
              <w:rPr>
                <w:lang w:val="uk-UA" w:eastAsia="en-US"/>
              </w:rPr>
              <w:t xml:space="preserve">A092H6 </w:t>
            </w:r>
            <w:proofErr w:type="spellStart"/>
            <w:r w:rsidRPr="00CA5D2F">
              <w:rPr>
                <w:lang w:val="uk-UA" w:eastAsia="en-US"/>
              </w:rPr>
              <w:t>class</w:t>
            </w:r>
            <w:proofErr w:type="spellEnd"/>
            <w:r w:rsidRPr="00CA5D2F">
              <w:rPr>
                <w:lang w:val="uk-UA" w:eastAsia="en-US"/>
              </w:rPr>
              <w:t xml:space="preserve"> І </w:t>
            </w:r>
            <w:r w:rsidRPr="00CA5D2F">
              <w:rPr>
                <w:spacing w:val="-2"/>
                <w:lang w:val="uk-UA" w:eastAsia="en-US"/>
              </w:rPr>
              <w:t>(Y7BА092Н6SB000140)</w:t>
            </w:r>
          </w:p>
        </w:tc>
        <w:tc>
          <w:tcPr>
            <w:tcW w:w="850" w:type="dxa"/>
          </w:tcPr>
          <w:p w:rsidR="00CA5D2F" w:rsidRPr="00CA5D2F" w:rsidRDefault="00CA5D2F" w:rsidP="00CA5D2F">
            <w:pPr>
              <w:spacing w:before="112"/>
              <w:ind w:left="42"/>
              <w:jc w:val="center"/>
              <w:rPr>
                <w:lang w:val="uk-UA" w:eastAsia="en-US"/>
              </w:rPr>
            </w:pPr>
            <w:r w:rsidRPr="00CA5D2F">
              <w:rPr>
                <w:spacing w:val="-10"/>
                <w:lang w:val="uk-UA" w:eastAsia="en-US"/>
              </w:rPr>
              <w:t>1</w:t>
            </w:r>
          </w:p>
        </w:tc>
        <w:tc>
          <w:tcPr>
            <w:tcW w:w="1701" w:type="dxa"/>
          </w:tcPr>
          <w:p w:rsidR="00CA5D2F" w:rsidRPr="00CA5D2F" w:rsidRDefault="00CA5D2F" w:rsidP="004B0DE6">
            <w:pPr>
              <w:spacing w:before="112"/>
              <w:ind w:left="422"/>
              <w:rPr>
                <w:lang w:val="uk-UA" w:eastAsia="en-US"/>
              </w:rPr>
            </w:pPr>
            <w:r w:rsidRPr="00CA5D2F">
              <w:rPr>
                <w:spacing w:val="-2"/>
                <w:lang w:val="uk-UA" w:eastAsia="en-US"/>
              </w:rPr>
              <w:t>91600</w:t>
            </w:r>
            <w:r w:rsidR="004B0DE6">
              <w:rPr>
                <w:spacing w:val="-2"/>
                <w:lang w:val="uk-UA" w:eastAsia="en-US"/>
              </w:rPr>
              <w:t>,</w:t>
            </w:r>
            <w:r w:rsidRPr="00CA5D2F">
              <w:rPr>
                <w:spacing w:val="-2"/>
                <w:lang w:val="uk-UA" w:eastAsia="en-US"/>
              </w:rPr>
              <w:t>00</w:t>
            </w:r>
          </w:p>
        </w:tc>
        <w:tc>
          <w:tcPr>
            <w:tcW w:w="993" w:type="dxa"/>
          </w:tcPr>
          <w:p w:rsidR="00CA5D2F" w:rsidRPr="00CA5D2F" w:rsidRDefault="00CA5D2F" w:rsidP="004B0DE6">
            <w:pPr>
              <w:spacing w:before="112"/>
              <w:ind w:left="-18" w:firstLine="18"/>
              <w:rPr>
                <w:lang w:val="uk-UA" w:eastAsia="en-US"/>
              </w:rPr>
            </w:pPr>
            <w:r w:rsidRPr="00CA5D2F">
              <w:rPr>
                <w:spacing w:val="-2"/>
                <w:lang w:val="uk-UA" w:eastAsia="en-US"/>
              </w:rPr>
              <w:t>91600</w:t>
            </w:r>
            <w:r w:rsidR="004B0DE6">
              <w:rPr>
                <w:spacing w:val="-2"/>
                <w:lang w:val="uk-UA" w:eastAsia="en-US"/>
              </w:rPr>
              <w:t>,</w:t>
            </w:r>
            <w:r w:rsidRPr="00CA5D2F">
              <w:rPr>
                <w:spacing w:val="-2"/>
                <w:lang w:val="uk-UA" w:eastAsia="en-US"/>
              </w:rPr>
              <w:t>00</w:t>
            </w:r>
          </w:p>
        </w:tc>
        <w:tc>
          <w:tcPr>
            <w:tcW w:w="1842" w:type="dxa"/>
          </w:tcPr>
          <w:p w:rsidR="00CA5D2F" w:rsidRPr="00CA5D2F" w:rsidRDefault="00CA5D2F" w:rsidP="004B0DE6">
            <w:pPr>
              <w:spacing w:before="112"/>
              <w:ind w:left="202"/>
              <w:rPr>
                <w:lang w:val="uk-UA" w:eastAsia="en-US"/>
              </w:rPr>
            </w:pPr>
            <w:r w:rsidRPr="00CA5D2F">
              <w:rPr>
                <w:spacing w:val="-2"/>
                <w:lang w:val="uk-UA" w:eastAsia="en-US"/>
              </w:rPr>
              <w:t>3801400</w:t>
            </w:r>
            <w:r w:rsidR="004B0DE6">
              <w:rPr>
                <w:spacing w:val="-2"/>
                <w:lang w:val="uk-UA" w:eastAsia="en-US"/>
              </w:rPr>
              <w:t>,</w:t>
            </w:r>
            <w:r w:rsidRPr="00CA5D2F">
              <w:rPr>
                <w:spacing w:val="-2"/>
                <w:lang w:val="uk-UA" w:eastAsia="en-US"/>
              </w:rPr>
              <w:t>00</w:t>
            </w:r>
          </w:p>
        </w:tc>
        <w:tc>
          <w:tcPr>
            <w:tcW w:w="1276" w:type="dxa"/>
          </w:tcPr>
          <w:p w:rsidR="00CA5D2F" w:rsidRPr="00CA5D2F" w:rsidRDefault="00CA5D2F" w:rsidP="004B0DE6">
            <w:pPr>
              <w:spacing w:before="112"/>
              <w:ind w:left="1" w:hanging="1"/>
              <w:rPr>
                <w:lang w:val="uk-UA" w:eastAsia="en-US"/>
              </w:rPr>
            </w:pPr>
            <w:r w:rsidRPr="00CA5D2F">
              <w:rPr>
                <w:spacing w:val="-2"/>
                <w:lang w:val="uk-UA" w:eastAsia="en-US"/>
              </w:rPr>
              <w:t>3801400</w:t>
            </w:r>
            <w:r w:rsidR="004B0DE6">
              <w:rPr>
                <w:spacing w:val="-2"/>
                <w:lang w:val="uk-UA" w:eastAsia="en-US"/>
              </w:rPr>
              <w:t>,</w:t>
            </w:r>
            <w:r w:rsidRPr="00CA5D2F">
              <w:rPr>
                <w:spacing w:val="-2"/>
                <w:lang w:val="uk-UA" w:eastAsia="en-US"/>
              </w:rPr>
              <w:t>00</w:t>
            </w:r>
          </w:p>
        </w:tc>
      </w:tr>
    </w:tbl>
    <w:p w:rsidR="00DB1B2C" w:rsidRDefault="00DB1B2C" w:rsidP="00DB1B2C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Pr="006E66E6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F1E22" w:rsidRDefault="00EF1E22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340221" w:rsidRDefault="00340221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340221" w:rsidRDefault="00340221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340221" w:rsidRDefault="00340221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876E23" w:rsidRDefault="00876E2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876E23" w:rsidRDefault="00876E2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876E23" w:rsidRDefault="00876E2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5C3D63" w:rsidRDefault="005C3D6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5C3D63" w:rsidRDefault="005C3D6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293F59" w:rsidRDefault="00293F59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3E1C44" w:rsidRDefault="003E1C44" w:rsidP="004B0DE6">
      <w:pPr>
        <w:autoSpaceDN w:val="0"/>
        <w:rPr>
          <w:b/>
          <w:w w:val="150"/>
          <w:sz w:val="26"/>
          <w:szCs w:val="26"/>
          <w:lang w:val="uk-UA"/>
        </w:rPr>
      </w:pPr>
    </w:p>
    <w:p w:rsidR="003E1C44" w:rsidRDefault="003E1C44" w:rsidP="004B0DE6">
      <w:pPr>
        <w:autoSpaceDN w:val="0"/>
        <w:rPr>
          <w:b/>
          <w:w w:val="150"/>
          <w:sz w:val="26"/>
          <w:szCs w:val="26"/>
          <w:lang w:val="uk-UA"/>
        </w:rPr>
      </w:pPr>
      <w:bookmarkStart w:id="0" w:name="_GoBack"/>
      <w:bookmarkEnd w:id="0"/>
    </w:p>
    <w:sectPr w:rsidR="003E1C44" w:rsidSect="00FD04FB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6554"/>
    <w:multiLevelType w:val="hybridMultilevel"/>
    <w:tmpl w:val="DA34A7DE"/>
    <w:lvl w:ilvl="0" w:tplc="090EBA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5039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2" w15:restartNumberingAfterBreak="0">
    <w:nsid w:val="346122D3"/>
    <w:multiLevelType w:val="hybridMultilevel"/>
    <w:tmpl w:val="E8B2861E"/>
    <w:lvl w:ilvl="0" w:tplc="D1483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7ABC"/>
    <w:rsid w:val="00043246"/>
    <w:rsid w:val="000478B3"/>
    <w:rsid w:val="000512FF"/>
    <w:rsid w:val="000701FD"/>
    <w:rsid w:val="00081B8C"/>
    <w:rsid w:val="000943B4"/>
    <w:rsid w:val="00097D34"/>
    <w:rsid w:val="000B0417"/>
    <w:rsid w:val="000C0B5B"/>
    <w:rsid w:val="000C6C2D"/>
    <w:rsid w:val="000D54D8"/>
    <w:rsid w:val="000E0A38"/>
    <w:rsid w:val="000E46D0"/>
    <w:rsid w:val="000E7CC1"/>
    <w:rsid w:val="000F2EC0"/>
    <w:rsid w:val="000F4044"/>
    <w:rsid w:val="000F5C6A"/>
    <w:rsid w:val="00104622"/>
    <w:rsid w:val="00107480"/>
    <w:rsid w:val="00110049"/>
    <w:rsid w:val="001103E8"/>
    <w:rsid w:val="00112C8A"/>
    <w:rsid w:val="00122055"/>
    <w:rsid w:val="001421A9"/>
    <w:rsid w:val="001605B3"/>
    <w:rsid w:val="001648BE"/>
    <w:rsid w:val="00164E2D"/>
    <w:rsid w:val="0016546A"/>
    <w:rsid w:val="00170E92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D4455"/>
    <w:rsid w:val="001D451E"/>
    <w:rsid w:val="001E425A"/>
    <w:rsid w:val="001E67E6"/>
    <w:rsid w:val="001F032F"/>
    <w:rsid w:val="001F408A"/>
    <w:rsid w:val="002008CB"/>
    <w:rsid w:val="00212F34"/>
    <w:rsid w:val="00235EDC"/>
    <w:rsid w:val="00236FFE"/>
    <w:rsid w:val="002435DB"/>
    <w:rsid w:val="002519E5"/>
    <w:rsid w:val="0025226C"/>
    <w:rsid w:val="002568E0"/>
    <w:rsid w:val="00257B24"/>
    <w:rsid w:val="00265F88"/>
    <w:rsid w:val="00270B66"/>
    <w:rsid w:val="00281180"/>
    <w:rsid w:val="00282F78"/>
    <w:rsid w:val="00293F59"/>
    <w:rsid w:val="002A7285"/>
    <w:rsid w:val="002B228D"/>
    <w:rsid w:val="002C0222"/>
    <w:rsid w:val="002C4DFE"/>
    <w:rsid w:val="002C62D2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238DF"/>
    <w:rsid w:val="003342F6"/>
    <w:rsid w:val="00336391"/>
    <w:rsid w:val="0033703D"/>
    <w:rsid w:val="00340221"/>
    <w:rsid w:val="00341DEF"/>
    <w:rsid w:val="00355011"/>
    <w:rsid w:val="00365FAF"/>
    <w:rsid w:val="003739DE"/>
    <w:rsid w:val="003743A7"/>
    <w:rsid w:val="00380C74"/>
    <w:rsid w:val="00380D90"/>
    <w:rsid w:val="003818AA"/>
    <w:rsid w:val="00383848"/>
    <w:rsid w:val="003B0AFF"/>
    <w:rsid w:val="003B34E9"/>
    <w:rsid w:val="003B37D3"/>
    <w:rsid w:val="003C30BA"/>
    <w:rsid w:val="003C48FF"/>
    <w:rsid w:val="003C729C"/>
    <w:rsid w:val="003E1C44"/>
    <w:rsid w:val="003E552A"/>
    <w:rsid w:val="003F50D8"/>
    <w:rsid w:val="003F7EBB"/>
    <w:rsid w:val="00406B59"/>
    <w:rsid w:val="00410C18"/>
    <w:rsid w:val="00415F90"/>
    <w:rsid w:val="00417D7E"/>
    <w:rsid w:val="00425685"/>
    <w:rsid w:val="004343D4"/>
    <w:rsid w:val="00464610"/>
    <w:rsid w:val="0046543A"/>
    <w:rsid w:val="0048676C"/>
    <w:rsid w:val="00486907"/>
    <w:rsid w:val="004954E4"/>
    <w:rsid w:val="004B05FE"/>
    <w:rsid w:val="004B0DE6"/>
    <w:rsid w:val="004B79C2"/>
    <w:rsid w:val="004C0198"/>
    <w:rsid w:val="004C2731"/>
    <w:rsid w:val="004E6D7E"/>
    <w:rsid w:val="004F08D2"/>
    <w:rsid w:val="004F2679"/>
    <w:rsid w:val="004F45F2"/>
    <w:rsid w:val="00505BFA"/>
    <w:rsid w:val="00510044"/>
    <w:rsid w:val="005102FE"/>
    <w:rsid w:val="00516A2C"/>
    <w:rsid w:val="005225C8"/>
    <w:rsid w:val="0053120B"/>
    <w:rsid w:val="00540277"/>
    <w:rsid w:val="00543CB2"/>
    <w:rsid w:val="00543E1A"/>
    <w:rsid w:val="0054554F"/>
    <w:rsid w:val="00552A58"/>
    <w:rsid w:val="00556D88"/>
    <w:rsid w:val="00561077"/>
    <w:rsid w:val="00562FBD"/>
    <w:rsid w:val="00564E7B"/>
    <w:rsid w:val="0056651E"/>
    <w:rsid w:val="00571EE4"/>
    <w:rsid w:val="00582F54"/>
    <w:rsid w:val="005905E5"/>
    <w:rsid w:val="005911E5"/>
    <w:rsid w:val="005970E8"/>
    <w:rsid w:val="005A199D"/>
    <w:rsid w:val="005A45E5"/>
    <w:rsid w:val="005B3946"/>
    <w:rsid w:val="005B423E"/>
    <w:rsid w:val="005C06C5"/>
    <w:rsid w:val="005C3D63"/>
    <w:rsid w:val="005C583E"/>
    <w:rsid w:val="005D0515"/>
    <w:rsid w:val="005D0953"/>
    <w:rsid w:val="005E2804"/>
    <w:rsid w:val="00605B2B"/>
    <w:rsid w:val="006077DC"/>
    <w:rsid w:val="006131D8"/>
    <w:rsid w:val="00622B15"/>
    <w:rsid w:val="00622C7F"/>
    <w:rsid w:val="00632D1A"/>
    <w:rsid w:val="006347EE"/>
    <w:rsid w:val="00636AEB"/>
    <w:rsid w:val="006418AC"/>
    <w:rsid w:val="00641E2C"/>
    <w:rsid w:val="00642274"/>
    <w:rsid w:val="0064292A"/>
    <w:rsid w:val="00643828"/>
    <w:rsid w:val="00660E6E"/>
    <w:rsid w:val="006714FA"/>
    <w:rsid w:val="006725FC"/>
    <w:rsid w:val="00675B27"/>
    <w:rsid w:val="00682C7B"/>
    <w:rsid w:val="00683C7E"/>
    <w:rsid w:val="006908F6"/>
    <w:rsid w:val="006A2C24"/>
    <w:rsid w:val="006B4087"/>
    <w:rsid w:val="006C6444"/>
    <w:rsid w:val="006C7FDD"/>
    <w:rsid w:val="006D78C1"/>
    <w:rsid w:val="006E5962"/>
    <w:rsid w:val="006E66E6"/>
    <w:rsid w:val="006F08F5"/>
    <w:rsid w:val="006F3A16"/>
    <w:rsid w:val="006F6559"/>
    <w:rsid w:val="007000C9"/>
    <w:rsid w:val="0070369A"/>
    <w:rsid w:val="007049C5"/>
    <w:rsid w:val="0071606F"/>
    <w:rsid w:val="007310A1"/>
    <w:rsid w:val="00734100"/>
    <w:rsid w:val="007368FC"/>
    <w:rsid w:val="00745B0F"/>
    <w:rsid w:val="00752F94"/>
    <w:rsid w:val="00760FDE"/>
    <w:rsid w:val="00771805"/>
    <w:rsid w:val="007939F4"/>
    <w:rsid w:val="00794F47"/>
    <w:rsid w:val="00797698"/>
    <w:rsid w:val="007A2999"/>
    <w:rsid w:val="007A6967"/>
    <w:rsid w:val="007B29FC"/>
    <w:rsid w:val="007C3A11"/>
    <w:rsid w:val="007C5196"/>
    <w:rsid w:val="007C6667"/>
    <w:rsid w:val="007D1867"/>
    <w:rsid w:val="007F223A"/>
    <w:rsid w:val="008151EA"/>
    <w:rsid w:val="008152A9"/>
    <w:rsid w:val="008156A8"/>
    <w:rsid w:val="00815C28"/>
    <w:rsid w:val="0081757C"/>
    <w:rsid w:val="008204F3"/>
    <w:rsid w:val="00823B06"/>
    <w:rsid w:val="00825EB1"/>
    <w:rsid w:val="008278D0"/>
    <w:rsid w:val="00831778"/>
    <w:rsid w:val="00831E22"/>
    <w:rsid w:val="008327BF"/>
    <w:rsid w:val="00835483"/>
    <w:rsid w:val="00840258"/>
    <w:rsid w:val="00843D7A"/>
    <w:rsid w:val="008455AB"/>
    <w:rsid w:val="008548F9"/>
    <w:rsid w:val="008634BA"/>
    <w:rsid w:val="008653D2"/>
    <w:rsid w:val="00876E23"/>
    <w:rsid w:val="0088447F"/>
    <w:rsid w:val="0088467E"/>
    <w:rsid w:val="008907D8"/>
    <w:rsid w:val="00895983"/>
    <w:rsid w:val="00897464"/>
    <w:rsid w:val="008A2760"/>
    <w:rsid w:val="008A2A80"/>
    <w:rsid w:val="008A7D03"/>
    <w:rsid w:val="008B4B04"/>
    <w:rsid w:val="008C0E13"/>
    <w:rsid w:val="008D100C"/>
    <w:rsid w:val="008D774A"/>
    <w:rsid w:val="008E212A"/>
    <w:rsid w:val="008E2790"/>
    <w:rsid w:val="008E31A0"/>
    <w:rsid w:val="008E34EA"/>
    <w:rsid w:val="008E497C"/>
    <w:rsid w:val="008F02BB"/>
    <w:rsid w:val="008F0FD5"/>
    <w:rsid w:val="00900C28"/>
    <w:rsid w:val="00901883"/>
    <w:rsid w:val="009030BD"/>
    <w:rsid w:val="00916C4A"/>
    <w:rsid w:val="00917306"/>
    <w:rsid w:val="009335A2"/>
    <w:rsid w:val="009449E5"/>
    <w:rsid w:val="009454C1"/>
    <w:rsid w:val="00963A70"/>
    <w:rsid w:val="00963B8B"/>
    <w:rsid w:val="009700C9"/>
    <w:rsid w:val="0097673F"/>
    <w:rsid w:val="00986344"/>
    <w:rsid w:val="00994FF7"/>
    <w:rsid w:val="00995336"/>
    <w:rsid w:val="009A03F2"/>
    <w:rsid w:val="009B2535"/>
    <w:rsid w:val="009B2F5E"/>
    <w:rsid w:val="009C0347"/>
    <w:rsid w:val="009C74FF"/>
    <w:rsid w:val="009C7D64"/>
    <w:rsid w:val="009C7FD0"/>
    <w:rsid w:val="009D1CB4"/>
    <w:rsid w:val="009E1840"/>
    <w:rsid w:val="009E4365"/>
    <w:rsid w:val="009E57B7"/>
    <w:rsid w:val="009E7E1D"/>
    <w:rsid w:val="009F1D91"/>
    <w:rsid w:val="009F7716"/>
    <w:rsid w:val="00A0031D"/>
    <w:rsid w:val="00A04FB5"/>
    <w:rsid w:val="00A230F1"/>
    <w:rsid w:val="00A2658F"/>
    <w:rsid w:val="00A26D77"/>
    <w:rsid w:val="00A32F88"/>
    <w:rsid w:val="00A330A0"/>
    <w:rsid w:val="00A5322B"/>
    <w:rsid w:val="00A53504"/>
    <w:rsid w:val="00A64A09"/>
    <w:rsid w:val="00A6684A"/>
    <w:rsid w:val="00A846CF"/>
    <w:rsid w:val="00A852E8"/>
    <w:rsid w:val="00A8577B"/>
    <w:rsid w:val="00A94E63"/>
    <w:rsid w:val="00A95752"/>
    <w:rsid w:val="00AA470D"/>
    <w:rsid w:val="00AB18F3"/>
    <w:rsid w:val="00AB66F9"/>
    <w:rsid w:val="00AD3281"/>
    <w:rsid w:val="00AE2022"/>
    <w:rsid w:val="00AE625D"/>
    <w:rsid w:val="00AF6BF0"/>
    <w:rsid w:val="00B059CE"/>
    <w:rsid w:val="00B1093C"/>
    <w:rsid w:val="00B24A14"/>
    <w:rsid w:val="00B31C2F"/>
    <w:rsid w:val="00B45C4A"/>
    <w:rsid w:val="00B54FE5"/>
    <w:rsid w:val="00B63579"/>
    <w:rsid w:val="00B65CDB"/>
    <w:rsid w:val="00B75B19"/>
    <w:rsid w:val="00B80076"/>
    <w:rsid w:val="00B879D3"/>
    <w:rsid w:val="00B92302"/>
    <w:rsid w:val="00BA4C96"/>
    <w:rsid w:val="00BB6059"/>
    <w:rsid w:val="00BE1F99"/>
    <w:rsid w:val="00BF1BE9"/>
    <w:rsid w:val="00BF201A"/>
    <w:rsid w:val="00BF2F53"/>
    <w:rsid w:val="00BF704C"/>
    <w:rsid w:val="00C00E18"/>
    <w:rsid w:val="00C05B7B"/>
    <w:rsid w:val="00C11983"/>
    <w:rsid w:val="00C13400"/>
    <w:rsid w:val="00C23601"/>
    <w:rsid w:val="00C24C07"/>
    <w:rsid w:val="00C33AC9"/>
    <w:rsid w:val="00C55A15"/>
    <w:rsid w:val="00C7068A"/>
    <w:rsid w:val="00C723CC"/>
    <w:rsid w:val="00C77093"/>
    <w:rsid w:val="00CA0587"/>
    <w:rsid w:val="00CA5D2F"/>
    <w:rsid w:val="00CB5EDF"/>
    <w:rsid w:val="00CB63B2"/>
    <w:rsid w:val="00CB71EB"/>
    <w:rsid w:val="00CC02DE"/>
    <w:rsid w:val="00CC1998"/>
    <w:rsid w:val="00CD6CD6"/>
    <w:rsid w:val="00CF56F5"/>
    <w:rsid w:val="00CF61B7"/>
    <w:rsid w:val="00D044F3"/>
    <w:rsid w:val="00D1524F"/>
    <w:rsid w:val="00D26567"/>
    <w:rsid w:val="00D2685A"/>
    <w:rsid w:val="00D27CEE"/>
    <w:rsid w:val="00D42B65"/>
    <w:rsid w:val="00D4591F"/>
    <w:rsid w:val="00D512A9"/>
    <w:rsid w:val="00D532A1"/>
    <w:rsid w:val="00D562D3"/>
    <w:rsid w:val="00D56A5F"/>
    <w:rsid w:val="00D642E7"/>
    <w:rsid w:val="00D669DE"/>
    <w:rsid w:val="00D90E0A"/>
    <w:rsid w:val="00DA16CE"/>
    <w:rsid w:val="00DB1B2C"/>
    <w:rsid w:val="00DB292B"/>
    <w:rsid w:val="00DC4E78"/>
    <w:rsid w:val="00DE10BA"/>
    <w:rsid w:val="00DE2A8D"/>
    <w:rsid w:val="00DE753A"/>
    <w:rsid w:val="00E12031"/>
    <w:rsid w:val="00E146A6"/>
    <w:rsid w:val="00E213C9"/>
    <w:rsid w:val="00E24292"/>
    <w:rsid w:val="00E24B04"/>
    <w:rsid w:val="00E24F61"/>
    <w:rsid w:val="00E35010"/>
    <w:rsid w:val="00E401D0"/>
    <w:rsid w:val="00E422A5"/>
    <w:rsid w:val="00E504A5"/>
    <w:rsid w:val="00E52744"/>
    <w:rsid w:val="00E53797"/>
    <w:rsid w:val="00E869B7"/>
    <w:rsid w:val="00E9285E"/>
    <w:rsid w:val="00EA01B9"/>
    <w:rsid w:val="00EA77DD"/>
    <w:rsid w:val="00EC0CC8"/>
    <w:rsid w:val="00EC18B9"/>
    <w:rsid w:val="00ED00B5"/>
    <w:rsid w:val="00EE09D8"/>
    <w:rsid w:val="00EE5918"/>
    <w:rsid w:val="00EE7503"/>
    <w:rsid w:val="00EF1503"/>
    <w:rsid w:val="00EF1E22"/>
    <w:rsid w:val="00EF45BA"/>
    <w:rsid w:val="00F00264"/>
    <w:rsid w:val="00F21CA4"/>
    <w:rsid w:val="00F235C3"/>
    <w:rsid w:val="00F23991"/>
    <w:rsid w:val="00F46341"/>
    <w:rsid w:val="00F5244E"/>
    <w:rsid w:val="00F533E9"/>
    <w:rsid w:val="00F60595"/>
    <w:rsid w:val="00F64F9F"/>
    <w:rsid w:val="00F74314"/>
    <w:rsid w:val="00F922FC"/>
    <w:rsid w:val="00F96D85"/>
    <w:rsid w:val="00FA0537"/>
    <w:rsid w:val="00FA241C"/>
    <w:rsid w:val="00FA2EE8"/>
    <w:rsid w:val="00FB0D79"/>
    <w:rsid w:val="00FB483C"/>
    <w:rsid w:val="00FB49C7"/>
    <w:rsid w:val="00FB731C"/>
    <w:rsid w:val="00FC1EA9"/>
    <w:rsid w:val="00FC4C3E"/>
    <w:rsid w:val="00FD04FB"/>
    <w:rsid w:val="00FE3DFE"/>
    <w:rsid w:val="00FF3990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E7DA2D-13D1-4DB5-8D29-EF3BCA95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A5D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7948F-DE85-4588-9D31-FFF50BEC9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1855</Characters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2025-04-23T12:02:00Z</cp:lastPrinted>
  <dcterms:created xsi:type="dcterms:W3CDTF">2025-06-12T10:11:00Z</dcterms:created>
  <dcterms:modified xsi:type="dcterms:W3CDTF">2025-06-12T10:24:00Z</dcterms:modified>
</cp:coreProperties>
</file>